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283317" w:rsidP="002C1C70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      </w:t>
      </w:r>
      <w:r w:rsidR="002C1C70" w:rsidRPr="00283317">
        <w:rPr>
          <w:rFonts w:ascii="Times New Roman" w:hAnsi="Times New Roman"/>
          <w:sz w:val="36"/>
          <w:szCs w:val="36"/>
        </w:rPr>
        <w:t xml:space="preserve"> Волшебная. И подумал он в те поры про себя: «Все хорошо, да есть не чего», и вырос перед ним стол, убранный, разубранный: в посуде золотой да серебряной яство стоят сахарные, и вина заморские, и питья медвяные. А привези ты мне тувалет из хрусталю восточного, цельного, беспорочного, чтобы, глядя в него, видела я всю красоту поднебесную и чтоб, смотрясь в него, я не старилась и красота б моя девичья прибавлялася». </w:t>
      </w:r>
    </w:p>
    <w:p w:rsidR="00283317" w:rsidRPr="00283317" w:rsidRDefault="00283317" w:rsidP="00283317">
      <w:pPr>
        <w:pStyle w:val="a4"/>
        <w:ind w:left="1429"/>
        <w:jc w:val="both"/>
        <w:rPr>
          <w:rFonts w:ascii="Times New Roman" w:hAnsi="Times New Roman"/>
          <w:sz w:val="36"/>
          <w:szCs w:val="36"/>
        </w:rPr>
      </w:pPr>
    </w:p>
    <w:p w:rsidR="00283317" w:rsidRDefault="00283317" w:rsidP="00283317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        </w:t>
      </w:r>
      <w:r w:rsidRPr="00283317">
        <w:rPr>
          <w:rFonts w:ascii="Times New Roman" w:hAnsi="Times New Roman"/>
          <w:sz w:val="36"/>
          <w:szCs w:val="36"/>
        </w:rPr>
        <w:t>Старшая дочь любила она выделятся среди всех, была она лицемерной и завистливой. Средняя дочь хотела она быть молодой вечно и не стареть, она была игойсткой и завистливой. Младшая дочь была простой и доброй девицей, даже ведь не просила она у батюшки своего не тувалета, не винца. Уважают они своего батюшку, называют они государем его потому что он главный в доме.</w:t>
      </w:r>
    </w:p>
    <w:p w:rsidR="00283317" w:rsidRPr="00283317" w:rsidRDefault="00283317" w:rsidP="00283317">
      <w:pPr>
        <w:pStyle w:val="a4"/>
        <w:ind w:left="1429"/>
        <w:jc w:val="both"/>
        <w:rPr>
          <w:rFonts w:ascii="Times New Roman" w:hAnsi="Times New Roman"/>
          <w:sz w:val="36"/>
          <w:szCs w:val="36"/>
        </w:rPr>
      </w:pPr>
    </w:p>
    <w:p w:rsidR="00283317" w:rsidRPr="00283317" w:rsidRDefault="00283317" w:rsidP="00283317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      </w:t>
      </w:r>
      <w:r w:rsidRPr="00283317">
        <w:rPr>
          <w:rFonts w:ascii="Times New Roman" w:hAnsi="Times New Roman"/>
          <w:sz w:val="36"/>
          <w:szCs w:val="36"/>
        </w:rPr>
        <w:t xml:space="preserve">Тувалет – это зеркало волшебное. Венец – это славянский девичий головной убор. Бусурманские – люди иной веры. </w:t>
      </w:r>
    </w:p>
    <w:p w:rsidR="002C1C70" w:rsidRPr="002C1C70" w:rsidRDefault="002C1C70" w:rsidP="00283317">
      <w:pPr>
        <w:pStyle w:val="a4"/>
        <w:ind w:left="1429"/>
        <w:jc w:val="both"/>
        <w:rPr>
          <w:rFonts w:ascii="Times New Roman" w:hAnsi="Times New Roman"/>
          <w:sz w:val="28"/>
          <w:szCs w:val="28"/>
        </w:rPr>
      </w:pPr>
    </w:p>
    <w:p w:rsidR="00283317" w:rsidRPr="002C1C70" w:rsidRDefault="00283317">
      <w:pPr>
        <w:pStyle w:val="a4"/>
        <w:ind w:left="1429"/>
        <w:jc w:val="both"/>
        <w:rPr>
          <w:rFonts w:ascii="Times New Roman" w:hAnsi="Times New Roman"/>
          <w:sz w:val="28"/>
          <w:szCs w:val="28"/>
        </w:rPr>
      </w:pPr>
    </w:p>
    <w:sectPr w:rsidR="00283317" w:rsidRPr="002C1C70" w:rsidSect="002C1C70">
      <w:headerReference w:type="default" r:id="rId7"/>
      <w:pgSz w:w="11906" w:h="16838"/>
      <w:pgMar w:top="1134" w:right="850" w:bottom="1134" w:left="1701" w:header="794" w:footer="107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0749" w:rsidRDefault="005A0749" w:rsidP="002C1C70">
      <w:pPr>
        <w:spacing w:after="0" w:line="240" w:lineRule="auto"/>
      </w:pPr>
      <w:r>
        <w:separator/>
      </w:r>
    </w:p>
  </w:endnote>
  <w:endnote w:type="continuationSeparator" w:id="1">
    <w:p w:rsidR="005A0749" w:rsidRDefault="005A0749" w:rsidP="002C1C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0749" w:rsidRDefault="005A0749" w:rsidP="002C1C70">
      <w:pPr>
        <w:spacing w:after="0" w:line="240" w:lineRule="auto"/>
      </w:pPr>
      <w:r>
        <w:separator/>
      </w:r>
    </w:p>
  </w:footnote>
  <w:footnote w:type="continuationSeparator" w:id="1">
    <w:p w:rsidR="005A0749" w:rsidRDefault="005A0749" w:rsidP="002C1C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1C70" w:rsidRPr="002C1C70" w:rsidRDefault="002C1C70">
    <w:pPr>
      <w:pStyle w:val="a6"/>
      <w:rPr>
        <w:color w:val="000000" w:themeColor="text1"/>
        <w:sz w:val="40"/>
        <w:szCs w:val="36"/>
      </w:rPr>
    </w:pPr>
    <w:r w:rsidRPr="002C1C70">
      <w:rPr>
        <w:color w:val="000000" w:themeColor="text1"/>
        <w:sz w:val="40"/>
        <w:szCs w:val="36"/>
      </w:rPr>
      <w:t>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8D7E12"/>
    <w:multiLevelType w:val="hybridMultilevel"/>
    <w:tmpl w:val="3774C3C2"/>
    <w:lvl w:ilvl="0" w:tplc="FCA6FBA2">
      <w:start w:val="1"/>
      <w:numFmt w:val="decimal"/>
      <w:lvlText w:val="%1"/>
      <w:lvlJc w:val="left"/>
      <w:pPr>
        <w:ind w:left="720" w:hanging="360"/>
      </w:pPr>
      <w:rPr>
        <w:rFonts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1E2B20"/>
    <w:multiLevelType w:val="hybridMultilevel"/>
    <w:tmpl w:val="FA56516E"/>
    <w:lvl w:ilvl="0" w:tplc="BD08880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CB54882"/>
    <w:multiLevelType w:val="hybridMultilevel"/>
    <w:tmpl w:val="D6225B14"/>
    <w:lvl w:ilvl="0" w:tplc="A83221EE">
      <w:start w:val="1"/>
      <w:numFmt w:val="decimal"/>
      <w:lvlText w:val="%1)"/>
      <w:lvlJc w:val="left"/>
      <w:pPr>
        <w:ind w:left="1429" w:hanging="360"/>
      </w:pPr>
      <w:rPr>
        <w:rFonts w:ascii="Consolas" w:hAnsi="Consolas" w:hint="default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C1C70"/>
    <w:rsid w:val="00283317"/>
    <w:rsid w:val="002C1C70"/>
    <w:rsid w:val="005A07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1C70"/>
    <w:pPr>
      <w:ind w:left="720"/>
      <w:contextualSpacing/>
    </w:pPr>
  </w:style>
  <w:style w:type="paragraph" w:styleId="a4">
    <w:name w:val="Plain Text"/>
    <w:basedOn w:val="a"/>
    <w:link w:val="a5"/>
    <w:uiPriority w:val="99"/>
    <w:unhideWhenUsed/>
    <w:rsid w:val="002C1C70"/>
    <w:pPr>
      <w:spacing w:after="0" w:line="240" w:lineRule="auto"/>
    </w:pPr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a5">
    <w:name w:val="Текст Знак"/>
    <w:basedOn w:val="a0"/>
    <w:link w:val="a4"/>
    <w:uiPriority w:val="99"/>
    <w:rsid w:val="002C1C70"/>
    <w:rPr>
      <w:rFonts w:ascii="Consolas" w:eastAsia="Calibri" w:hAnsi="Consolas" w:cs="Times New Roman"/>
      <w:sz w:val="21"/>
      <w:szCs w:val="21"/>
      <w:lang w:eastAsia="en-US"/>
    </w:rPr>
  </w:style>
  <w:style w:type="paragraph" w:styleId="a6">
    <w:name w:val="header"/>
    <w:basedOn w:val="a"/>
    <w:link w:val="a7"/>
    <w:uiPriority w:val="99"/>
    <w:semiHidden/>
    <w:unhideWhenUsed/>
    <w:rsid w:val="002C1C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C1C70"/>
  </w:style>
  <w:style w:type="paragraph" w:styleId="a8">
    <w:name w:val="footer"/>
    <w:basedOn w:val="a"/>
    <w:link w:val="a9"/>
    <w:uiPriority w:val="99"/>
    <w:semiHidden/>
    <w:unhideWhenUsed/>
    <w:rsid w:val="002C1C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C1C7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2</cp:revision>
  <dcterms:created xsi:type="dcterms:W3CDTF">2017-12-05T10:34:00Z</dcterms:created>
  <dcterms:modified xsi:type="dcterms:W3CDTF">2017-12-05T10:34:00Z</dcterms:modified>
</cp:coreProperties>
</file>