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D4" w:rsidRDefault="002207D4" w:rsidP="0022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2207D4" w:rsidRDefault="002207D4" w:rsidP="0022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2207D4" w:rsidRDefault="002207D4" w:rsidP="002207D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207D4" w:rsidRDefault="002207D4">
      <w:r>
        <w:t>1.малина                                                                                           вираж</w:t>
      </w:r>
    </w:p>
    <w:p w:rsidR="002207D4" w:rsidRDefault="002207D4">
      <w:r>
        <w:t xml:space="preserve">Миллион                                                                                           </w:t>
      </w:r>
      <w:proofErr w:type="spellStart"/>
      <w:r>
        <w:t>воряга</w:t>
      </w:r>
      <w:proofErr w:type="spellEnd"/>
    </w:p>
    <w:p w:rsidR="002207D4" w:rsidRDefault="002207D4">
      <w:r>
        <w:t>Налим                                                                                                оружие</w:t>
      </w:r>
    </w:p>
    <w:p w:rsidR="002207D4" w:rsidRDefault="002207D4">
      <w:r>
        <w:t xml:space="preserve">Мулине                                                                                              </w:t>
      </w:r>
      <w:proofErr w:type="spellStart"/>
      <w:r>
        <w:t>грежа</w:t>
      </w:r>
      <w:proofErr w:type="spellEnd"/>
    </w:p>
    <w:p w:rsidR="002207D4" w:rsidRDefault="002207D4">
      <w:r>
        <w:t xml:space="preserve">Лимон                                                                                                </w:t>
      </w:r>
      <w:proofErr w:type="spellStart"/>
      <w:r>
        <w:t>агреже</w:t>
      </w:r>
      <w:proofErr w:type="spellEnd"/>
    </w:p>
    <w:p w:rsidR="002207D4" w:rsidRDefault="002207D4">
      <w:proofErr w:type="spellStart"/>
      <w:r>
        <w:t>Аминил</w:t>
      </w:r>
      <w:proofErr w:type="spellEnd"/>
      <w:r>
        <w:t xml:space="preserve">                                                                                              </w:t>
      </w:r>
      <w:proofErr w:type="spellStart"/>
      <w:r>
        <w:t>авуар</w:t>
      </w:r>
      <w:proofErr w:type="spellEnd"/>
    </w:p>
    <w:p w:rsidR="002207D4" w:rsidRDefault="002207D4">
      <w:proofErr w:type="spellStart"/>
      <w:r>
        <w:t>Ламина</w:t>
      </w:r>
      <w:proofErr w:type="spellEnd"/>
      <w:r>
        <w:t xml:space="preserve">                                                                                               увраж</w:t>
      </w:r>
    </w:p>
    <w:p w:rsidR="002207D4" w:rsidRDefault="002207D4">
      <w:r>
        <w:t>Амилен                                                                                               выжига</w:t>
      </w:r>
    </w:p>
    <w:p w:rsidR="002207D4" w:rsidRDefault="002207D4">
      <w:proofErr w:type="spellStart"/>
      <w:r>
        <w:t>Амслен</w:t>
      </w:r>
      <w:proofErr w:type="spellEnd"/>
      <w:r>
        <w:t xml:space="preserve">                                                                                                </w:t>
      </w:r>
      <w:proofErr w:type="gramStart"/>
      <w:r>
        <w:t>жарево</w:t>
      </w:r>
      <w:proofErr w:type="gramEnd"/>
    </w:p>
    <w:p w:rsidR="002207D4" w:rsidRDefault="002207D4">
      <w:proofErr w:type="spellStart"/>
      <w:r>
        <w:t>Маноол</w:t>
      </w:r>
      <w:proofErr w:type="spellEnd"/>
      <w:r>
        <w:t xml:space="preserve">                                                                                               </w:t>
      </w:r>
      <w:proofErr w:type="gramStart"/>
      <w:r>
        <w:t>угрев</w:t>
      </w:r>
      <w:proofErr w:type="gramEnd"/>
    </w:p>
    <w:p w:rsidR="0032204A" w:rsidRDefault="002207D4" w:rsidP="0032204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t>2.</w:t>
      </w:r>
      <w:r w:rsidR="0032204A" w:rsidRPr="00322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04A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32204A" w:rsidRDefault="0032204A" w:rsidP="0032204A">
      <w:pPr>
        <w:pStyle w:val="a3"/>
        <w:ind w:left="426" w:hanging="426"/>
        <w:jc w:val="both"/>
      </w:pPr>
      <w:r>
        <w:t xml:space="preserve">Сорока создаёт удобства  </w:t>
      </w:r>
    </w:p>
    <w:p w:rsidR="0032204A" w:rsidRDefault="0032204A" w:rsidP="0032204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04A" w:rsidRDefault="0032204A" w:rsidP="0032204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32204A" w:rsidRDefault="0032204A" w:rsidP="0032204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Сороке нравится гнездо</w:t>
      </w:r>
    </w:p>
    <w:p w:rsidR="0032204A" w:rsidRPr="0032204A" w:rsidRDefault="0032204A" w:rsidP="0032204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04A">
        <w:rPr>
          <w:rFonts w:ascii="Times New Roman" w:hAnsi="Times New Roman" w:cs="Times New Roman"/>
          <w:i/>
          <w:sz w:val="24"/>
          <w:szCs w:val="24"/>
        </w:rPr>
        <w:t xml:space="preserve">У многих слов есть не одно, а два или несколько значений. Такие слова называются многозначными. </w:t>
      </w:r>
    </w:p>
    <w:p w:rsidR="0032204A" w:rsidRPr="0032204A" w:rsidRDefault="0032204A" w:rsidP="0032204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04A">
        <w:rPr>
          <w:rFonts w:ascii="Times New Roman" w:hAnsi="Times New Roman" w:cs="Times New Roman"/>
          <w:i/>
          <w:sz w:val="24"/>
          <w:szCs w:val="24"/>
        </w:rPr>
        <w:t xml:space="preserve">Значения многозначного слова связаны между собой, но среди них выделяется одно исходное, или первичное, значение. </w:t>
      </w:r>
    </w:p>
    <w:p w:rsidR="0032204A" w:rsidRPr="0032204A" w:rsidRDefault="0032204A" w:rsidP="0032204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04A">
        <w:rPr>
          <w:rFonts w:ascii="Times New Roman" w:hAnsi="Times New Roman" w:cs="Times New Roman"/>
          <w:i/>
          <w:sz w:val="24"/>
          <w:szCs w:val="24"/>
        </w:rPr>
        <w:t xml:space="preserve">Другие значения называют вторичными или переносными. </w:t>
      </w:r>
    </w:p>
    <w:p w:rsidR="0032204A" w:rsidRPr="0032204A" w:rsidRDefault="0032204A" w:rsidP="0032204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04A">
        <w:rPr>
          <w:rFonts w:ascii="Times New Roman" w:hAnsi="Times New Roman" w:cs="Times New Roman"/>
          <w:i/>
          <w:sz w:val="24"/>
          <w:szCs w:val="24"/>
        </w:rPr>
        <w:t xml:space="preserve">Например, у слова золотой первичное значение – «сделанный из золота», но когда говорят золотые волосы или золотые руки, то на другие объекты «переносят» отдельные свойства золота (его цвет, его ценность и т.п.), это переносные значения слова золотой. </w:t>
      </w:r>
    </w:p>
    <w:p w:rsidR="0032204A" w:rsidRDefault="0032204A" w:rsidP="0032204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04A">
        <w:rPr>
          <w:rFonts w:ascii="Times New Roman" w:hAnsi="Times New Roman" w:cs="Times New Roman"/>
          <w:i/>
          <w:sz w:val="24"/>
          <w:szCs w:val="24"/>
        </w:rPr>
        <w:t>Омонимы же - Слова, совпадающие по звучанию, одинаковые по форме, но значения которых никак не связаны друг с другом</w:t>
      </w:r>
      <w:proofErr w:type="gramStart"/>
      <w:r w:rsidRPr="003220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Получается это многозначное слово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2207D4" w:rsidRDefault="0032204A">
      <w:r>
        <w:t>3.</w:t>
      </w:r>
    </w:p>
    <w:p w:rsidR="000C7EC2" w:rsidRPr="000C7EC2" w:rsidRDefault="000C7EC2">
      <w:r w:rsidRPr="000C7EC2">
        <w:rPr>
          <w:b/>
        </w:rPr>
        <w:t>Тришкин кафтан</w:t>
      </w:r>
      <w:r>
        <w:rPr>
          <w:b/>
        </w:rPr>
        <w:t>-</w:t>
      </w:r>
      <w:r w:rsidRPr="000C7EC2">
        <w:t>попытка решить проблему, создавая новую, необдуманные действия, приводящие к еще худшему результату</w:t>
      </w:r>
    </w:p>
    <w:p w:rsidR="000C7EC2" w:rsidRDefault="000C7EC2">
      <w:r w:rsidRPr="000C7EC2">
        <w:rPr>
          <w:b/>
        </w:rPr>
        <w:t xml:space="preserve">Драть как </w:t>
      </w:r>
      <w:proofErr w:type="gramStart"/>
      <w:r w:rsidRPr="000C7EC2">
        <w:rPr>
          <w:b/>
        </w:rPr>
        <w:t>сидорову</w:t>
      </w:r>
      <w:proofErr w:type="gramEnd"/>
      <w:r w:rsidRPr="000C7EC2">
        <w:rPr>
          <w:b/>
        </w:rPr>
        <w:t xml:space="preserve"> козу</w:t>
      </w:r>
      <w:r>
        <w:t>-</w:t>
      </w:r>
      <w:r w:rsidRPr="000C7EC2">
        <w:t xml:space="preserve">имеет два смысловых центра: Сидор (это имя в народе часто </w:t>
      </w:r>
      <w:proofErr w:type="spellStart"/>
      <w:r w:rsidRPr="000C7EC2">
        <w:t>связывалость</w:t>
      </w:r>
      <w:proofErr w:type="spellEnd"/>
      <w:r w:rsidRPr="000C7EC2">
        <w:t xml:space="preserve"> с представлением о злом или сварливом человеке) и коза (по народным представлениям, животное с вредным характером)</w:t>
      </w:r>
      <w:proofErr w:type="gramStart"/>
      <w:r w:rsidRPr="000C7EC2">
        <w:t xml:space="preserve"> .</w:t>
      </w:r>
      <w:proofErr w:type="gramEnd"/>
      <w:r w:rsidRPr="000C7EC2">
        <w:t xml:space="preserve"> Еще один вариант толкования Обычай мусульман безжалостно сечь своих преступников отразился в русском языке в выражении «драть как сидорову козу» ; «</w:t>
      </w:r>
      <w:proofErr w:type="spellStart"/>
      <w:r w:rsidRPr="000C7EC2">
        <w:t>садар</w:t>
      </w:r>
      <w:proofErr w:type="spellEnd"/>
      <w:r w:rsidRPr="000C7EC2">
        <w:t xml:space="preserve"> </w:t>
      </w:r>
      <w:proofErr w:type="spellStart"/>
      <w:r w:rsidRPr="000C7EC2">
        <w:t>каза</w:t>
      </w:r>
      <w:proofErr w:type="spellEnd"/>
      <w:r w:rsidRPr="000C7EC2">
        <w:t>» по-арабски - это «приговор шариатского судьи» («</w:t>
      </w:r>
      <w:proofErr w:type="spellStart"/>
      <w:r w:rsidRPr="000C7EC2">
        <w:t>казия</w:t>
      </w:r>
      <w:proofErr w:type="spellEnd"/>
      <w:r w:rsidRPr="000C7EC2">
        <w:t>») .</w:t>
      </w:r>
    </w:p>
    <w:p w:rsidR="000C7EC2" w:rsidRDefault="000C7EC2">
      <w:r w:rsidRPr="000C7EC2">
        <w:rPr>
          <w:b/>
        </w:rPr>
        <w:t xml:space="preserve">наготовить как на </w:t>
      </w:r>
      <w:proofErr w:type="spellStart"/>
      <w:r w:rsidRPr="000C7EC2">
        <w:rPr>
          <w:b/>
        </w:rPr>
        <w:t>маланьину</w:t>
      </w:r>
      <w:proofErr w:type="spellEnd"/>
      <w:r w:rsidRPr="000C7EC2">
        <w:rPr>
          <w:b/>
        </w:rPr>
        <w:t xml:space="preserve"> </w:t>
      </w:r>
      <w:proofErr w:type="gramStart"/>
      <w:r w:rsidRPr="000C7EC2">
        <w:rPr>
          <w:b/>
        </w:rPr>
        <w:t>свадьбу</w:t>
      </w:r>
      <w:r>
        <w:t>-</w:t>
      </w:r>
      <w:r w:rsidRPr="000C7EC2">
        <w:t>старинным</w:t>
      </w:r>
      <w:proofErr w:type="gramEnd"/>
      <w:r w:rsidRPr="000C7EC2">
        <w:t xml:space="preserve"> праздником, посвященным святой </w:t>
      </w:r>
      <w:proofErr w:type="spellStart"/>
      <w:r w:rsidRPr="000C7EC2">
        <w:t>Мелании</w:t>
      </w:r>
      <w:proofErr w:type="spellEnd"/>
      <w:r w:rsidRPr="000C7EC2">
        <w:t>, которая являлась в канун Нового года. Но и такое объяснение вряд ли соответствует действительности. В любом случае выражение «наготовить на Маланьину свадьбу» означает: переборщить, перестараться, запастись чем-либо с избытком.</w:t>
      </w:r>
    </w:p>
    <w:p w:rsidR="000C7EC2" w:rsidRDefault="000C7EC2">
      <w:r w:rsidRPr="000C7EC2">
        <w:rPr>
          <w:b/>
        </w:rPr>
        <w:lastRenderedPageBreak/>
        <w:t>вот тебе бабушка и юрьев день</w:t>
      </w:r>
      <w:r>
        <w:rPr>
          <w:b/>
        </w:rPr>
        <w:t>-</w:t>
      </w:r>
      <w:r w:rsidRPr="000C7EC2">
        <w:t>Неожиданность, обманутые ожидания, нежданное огорчение</w:t>
      </w:r>
      <w:r>
        <w:t>.</w:t>
      </w:r>
    </w:p>
    <w:p w:rsidR="000C7EC2" w:rsidRDefault="000C7EC2">
      <w:pPr>
        <w:rPr>
          <w:rFonts w:ascii="Helvetica" w:hAnsi="Helvetica" w:cs="Helvetica"/>
          <w:color w:val="020A1B"/>
          <w:shd w:val="clear" w:color="auto" w:fill="FFFFFF"/>
        </w:rPr>
      </w:pPr>
      <w:r w:rsidRPr="000C7EC2">
        <w:rPr>
          <w:rFonts w:ascii="Helvetica" w:hAnsi="Helvetica" w:cs="Helvetica"/>
          <w:b/>
          <w:color w:val="020A1B"/>
          <w:shd w:val="clear" w:color="auto" w:fill="FFFFFF"/>
        </w:rPr>
        <w:t>филькина грамота</w:t>
      </w:r>
      <w:r>
        <w:rPr>
          <w:rFonts w:ascii="Helvetica" w:hAnsi="Helvetica" w:cs="Helvetica"/>
          <w:color w:val="020A1B"/>
          <w:shd w:val="clear" w:color="auto" w:fill="FFFFFF"/>
        </w:rPr>
        <w:t xml:space="preserve"> - документ, не имеющий силы,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писанина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>, фальшивый документ</w:t>
      </w:r>
      <w:r>
        <w:rPr>
          <w:rFonts w:ascii="Helvetica" w:hAnsi="Helvetica" w:cs="Helvetica"/>
          <w:color w:val="020A1B"/>
          <w:shd w:val="clear" w:color="auto" w:fill="FFFFFF"/>
        </w:rPr>
        <w:t>.</w:t>
      </w:r>
    </w:p>
    <w:p w:rsidR="00440EE9" w:rsidRDefault="00440EE9">
      <w:pPr>
        <w:rPr>
          <w:rFonts w:ascii="Helvetica" w:hAnsi="Helvetica" w:cs="Helvetica"/>
          <w:color w:val="020A1B"/>
          <w:shd w:val="clear" w:color="auto" w:fill="FFFFFF"/>
        </w:rPr>
      </w:pPr>
      <w:proofErr w:type="gramStart"/>
      <w:r>
        <w:rPr>
          <w:rFonts w:ascii="Helvetica" w:hAnsi="Helvetica" w:cs="Helvetica"/>
          <w:b/>
          <w:color w:val="020A1B"/>
          <w:shd w:val="clear" w:color="auto" w:fill="FFFFFF"/>
        </w:rPr>
        <w:t xml:space="preserve">Показать </w:t>
      </w:r>
      <w:r w:rsidR="000C7EC2" w:rsidRPr="000C7EC2">
        <w:rPr>
          <w:rFonts w:ascii="Helvetica" w:hAnsi="Helvetica" w:cs="Helvetica"/>
          <w:b/>
          <w:color w:val="020A1B"/>
          <w:shd w:val="clear" w:color="auto" w:fill="FFFFFF"/>
        </w:rPr>
        <w:t>Кузькин</w:t>
      </w:r>
      <w:r>
        <w:rPr>
          <w:rFonts w:ascii="Helvetica" w:hAnsi="Helvetica" w:cs="Helvetica"/>
          <w:b/>
          <w:color w:val="020A1B"/>
          <w:shd w:val="clear" w:color="auto" w:fill="FFFFFF"/>
        </w:rPr>
        <w:t>у</w:t>
      </w:r>
      <w:r w:rsidR="000C7EC2" w:rsidRPr="000C7EC2">
        <w:rPr>
          <w:rFonts w:ascii="Helvetica" w:hAnsi="Helvetica" w:cs="Helvetica"/>
          <w:b/>
          <w:color w:val="020A1B"/>
          <w:shd w:val="clear" w:color="auto" w:fill="FFFFFF"/>
        </w:rPr>
        <w:t xml:space="preserve"> мать</w:t>
      </w:r>
      <w:r w:rsidR="000C7EC2">
        <w:rPr>
          <w:rFonts w:ascii="Helvetica" w:hAnsi="Helvetica" w:cs="Helvetica"/>
          <w:color w:val="020A1B"/>
          <w:shd w:val="clear" w:color="auto" w:fill="FFFFFF"/>
        </w:rPr>
        <w:t xml:space="preserve"> - грубая </w:t>
      </w:r>
      <w:proofErr w:type="spellStart"/>
      <w:r w:rsidR="000C7EC2">
        <w:rPr>
          <w:rFonts w:ascii="Helvetica" w:hAnsi="Helvetica" w:cs="Helvetica"/>
          <w:color w:val="020A1B"/>
          <w:shd w:val="clear" w:color="auto" w:fill="FFFFFF"/>
        </w:rPr>
        <w:t>угороза</w:t>
      </w:r>
      <w:proofErr w:type="spellEnd"/>
      <w:r w:rsidR="000C7EC2">
        <w:rPr>
          <w:rFonts w:ascii="Helvetica" w:hAnsi="Helvetica" w:cs="Helvetica"/>
          <w:color w:val="020A1B"/>
          <w:shd w:val="clear" w:color="auto" w:fill="FFFFFF"/>
        </w:rPr>
        <w:t xml:space="preserve"> наказать (испугать) кого-либо</w:t>
      </w:r>
      <w:r w:rsidR="000C7EC2">
        <w:rPr>
          <w:rFonts w:ascii="Helvetica" w:hAnsi="Helvetica" w:cs="Helvetica"/>
          <w:color w:val="020A1B"/>
          <w:shd w:val="clear" w:color="auto" w:fill="FFFFFF"/>
        </w:rPr>
        <w:t>.</w:t>
      </w:r>
      <w:proofErr w:type="gramEnd"/>
    </w:p>
    <w:p w:rsidR="000C7EC2" w:rsidRDefault="00440EE9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все прилагательные образованы от имён.</w:t>
      </w:r>
    </w:p>
    <w:p w:rsidR="007933B8" w:rsidRDefault="000C7EC2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4.</w:t>
      </w:r>
      <w:r w:rsidR="007933B8">
        <w:rPr>
          <w:rFonts w:ascii="Helvetica" w:hAnsi="Helvetica" w:cs="Helvetica"/>
          <w:color w:val="020A1B"/>
          <w:shd w:val="clear" w:color="auto" w:fill="FFFFFF"/>
        </w:rPr>
        <w:t xml:space="preserve">от слова помощь образовано слово </w:t>
      </w:r>
      <w:proofErr w:type="gramStart"/>
      <w:r w:rsidR="007933B8">
        <w:rPr>
          <w:rFonts w:ascii="Helvetica" w:hAnsi="Helvetica" w:cs="Helvetica"/>
          <w:color w:val="020A1B"/>
          <w:shd w:val="clear" w:color="auto" w:fill="FFFFFF"/>
        </w:rPr>
        <w:t>беспомощный</w:t>
      </w:r>
      <w:proofErr w:type="gramEnd"/>
      <w:r w:rsidR="007933B8">
        <w:rPr>
          <w:rFonts w:ascii="Helvetica" w:hAnsi="Helvetica" w:cs="Helvetica"/>
          <w:color w:val="020A1B"/>
          <w:shd w:val="clear" w:color="auto" w:fill="FFFFFF"/>
        </w:rPr>
        <w:t>, приставочно-суффиксальным способом.</w:t>
      </w:r>
    </w:p>
    <w:p w:rsidR="00122573" w:rsidRDefault="00122573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От слова финн ребёнок суффиксальным способом образовал слово финик.</w:t>
      </w:r>
    </w:p>
    <w:p w:rsidR="00122573" w:rsidRDefault="00122573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Майя образовала от слова секрет суффиксальным способом слово секретарша.</w:t>
      </w:r>
    </w:p>
    <w:p w:rsidR="000C7EC2" w:rsidRDefault="007933B8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 xml:space="preserve">  </w:t>
      </w:r>
      <w:r w:rsidR="001E7910">
        <w:rPr>
          <w:rFonts w:ascii="Helvetica" w:hAnsi="Helvetica" w:cs="Helvetica"/>
          <w:color w:val="020A1B"/>
          <w:shd w:val="clear" w:color="auto" w:fill="FFFFFF"/>
        </w:rPr>
        <w:t xml:space="preserve">Слово </w:t>
      </w:r>
      <w:proofErr w:type="spellStart"/>
      <w:r w:rsidR="001E7910">
        <w:rPr>
          <w:rFonts w:ascii="Helvetica" w:hAnsi="Helvetica" w:cs="Helvetica"/>
          <w:color w:val="020A1B"/>
          <w:shd w:val="clear" w:color="auto" w:fill="FFFFFF"/>
        </w:rPr>
        <w:t>ворк</w:t>
      </w:r>
      <w:proofErr w:type="spellEnd"/>
      <w:r w:rsidR="001E7910">
        <w:rPr>
          <w:rFonts w:ascii="Helvetica" w:hAnsi="Helvetica" w:cs="Helvetica"/>
          <w:color w:val="020A1B"/>
          <w:shd w:val="clear" w:color="auto" w:fill="FFFFFF"/>
        </w:rPr>
        <w:t xml:space="preserve"> образовано </w:t>
      </w:r>
      <w:proofErr w:type="gramStart"/>
      <w:r w:rsidR="001E7910">
        <w:rPr>
          <w:rFonts w:ascii="Helvetica" w:hAnsi="Helvetica" w:cs="Helvetica"/>
          <w:color w:val="020A1B"/>
          <w:shd w:val="clear" w:color="auto" w:fill="FFFFFF"/>
        </w:rPr>
        <w:t>без</w:t>
      </w:r>
      <w:proofErr w:type="gramEnd"/>
      <w:r w:rsidR="001E7910">
        <w:rPr>
          <w:rFonts w:ascii="Helvetica" w:hAnsi="Helvetica" w:cs="Helvetica"/>
          <w:color w:val="020A1B"/>
          <w:shd w:val="clear" w:color="auto" w:fill="FFFFFF"/>
        </w:rPr>
        <w:t xml:space="preserve"> суффиксальным способом от слова  </w:t>
      </w:r>
      <w:r w:rsidR="001E7910" w:rsidRPr="001E7910">
        <w:rPr>
          <w:rFonts w:ascii="Helvetica" w:hAnsi="Helvetica" w:cs="Helvetica"/>
          <w:color w:val="020A1B"/>
          <w:shd w:val="clear" w:color="auto" w:fill="FFFFFF"/>
        </w:rPr>
        <w:t>ворковать</w:t>
      </w:r>
      <w:r w:rsidR="001E7910">
        <w:rPr>
          <w:rFonts w:ascii="Helvetica" w:hAnsi="Helvetica" w:cs="Helvetica"/>
          <w:color w:val="020A1B"/>
          <w:shd w:val="clear" w:color="auto" w:fill="FFFFFF"/>
        </w:rPr>
        <w:t>.</w:t>
      </w:r>
    </w:p>
    <w:p w:rsidR="001E7910" w:rsidRDefault="001E7910">
      <w:r>
        <w:t>Слово высоли образовано суффиксальным способом, от слова соль.</w:t>
      </w:r>
    </w:p>
    <w:p w:rsidR="005C7A58" w:rsidRDefault="001E7910">
      <w:r>
        <w:t>5.</w:t>
      </w:r>
    </w:p>
    <w:p w:rsidR="001E7910" w:rsidRDefault="005C7A58">
      <w:r>
        <w:t>1)</w:t>
      </w:r>
      <w:r w:rsidR="001E7910">
        <w:t>пони, какаду, кофе, фламинго, шимпанзе, кенгуру, пальто, радио, шоссе, кино, метро, какао, пианино, эскимо желе</w:t>
      </w:r>
      <w:proofErr w:type="gramStart"/>
      <w:r w:rsidR="009C79AA">
        <w:t xml:space="preserve"> </w:t>
      </w:r>
      <w:r w:rsidR="001E7910">
        <w:t>,</w:t>
      </w:r>
      <w:proofErr w:type="gramEnd"/>
      <w:r w:rsidR="001E7910">
        <w:t xml:space="preserve"> </w:t>
      </w:r>
      <w:r w:rsidR="00472A1B">
        <w:t>меню;</w:t>
      </w:r>
    </w:p>
    <w:p w:rsidR="00C07555" w:rsidRDefault="00FC7B05">
      <w:r w:rsidRPr="00FC7B05">
        <w:t>час пик, язык хинди, рукава реглан, юбка плиссе;</w:t>
      </w:r>
    </w:p>
    <w:p w:rsidR="00472A1B" w:rsidRDefault="00472A1B">
      <w:r w:rsidRPr="00472A1B">
        <w:t>так, как, там, тут, где, когда, почему, потому, зачем, затем</w:t>
      </w:r>
      <w:r w:rsidR="00FC7B05">
        <w:t>;</w:t>
      </w:r>
    </w:p>
    <w:p w:rsidR="00C07555" w:rsidRDefault="00C07555">
      <w:r>
        <w:t>б</w:t>
      </w:r>
      <w:r w:rsidRPr="00C07555">
        <w:t xml:space="preserve">егать - бегая; выбрать - выбрав, нестись </w:t>
      </w:r>
      <w:r w:rsidR="009C79AA">
        <w:t>–</w:t>
      </w:r>
      <w:r w:rsidRPr="00C07555">
        <w:t xml:space="preserve"> несшись</w:t>
      </w:r>
      <w:proofErr w:type="gramStart"/>
      <w:r w:rsidR="009C79AA">
        <w:t xml:space="preserve"> </w:t>
      </w:r>
      <w:r w:rsidRPr="00C07555">
        <w:t>.</w:t>
      </w:r>
      <w:proofErr w:type="gramEnd"/>
    </w:p>
    <w:p w:rsidR="00C07555" w:rsidRDefault="005C7A58">
      <w:r>
        <w:t>2)</w:t>
      </w:r>
      <w:r w:rsidR="00C07555" w:rsidRPr="00C07555">
        <w:t>Прилагательные в форме простой сравнительной степени не изменяются и не имеют окончаний</w:t>
      </w:r>
      <w:r w:rsidR="00C07555">
        <w:t>;</w:t>
      </w:r>
      <w:r w:rsidR="00C07555" w:rsidRPr="00C07555">
        <w:t xml:space="preserve"> Деепричастие – неизменяемая форма глагола</w:t>
      </w:r>
      <w:r>
        <w:t>.</w:t>
      </w:r>
    </w:p>
    <w:p w:rsidR="00556030" w:rsidRDefault="005C7A58">
      <w:r>
        <w:t>6.</w:t>
      </w:r>
      <w:r w:rsidR="00556030">
        <w:t>Я</w:t>
      </w:r>
      <w:r w:rsidR="009C79AA">
        <w:t xml:space="preserve"> </w:t>
      </w:r>
      <w:r w:rsidR="00556030">
        <w:t>-</w:t>
      </w:r>
      <w:r w:rsidR="009C79AA">
        <w:t xml:space="preserve"> </w:t>
      </w:r>
      <w:r w:rsidR="00556030">
        <w:t>подлежащие, тревожусь</w:t>
      </w:r>
      <w:r w:rsidR="009C79AA">
        <w:t xml:space="preserve"> </w:t>
      </w:r>
      <w:r w:rsidR="00556030">
        <w:t>-</w:t>
      </w:r>
      <w:r w:rsidR="009C79AA">
        <w:t xml:space="preserve"> </w:t>
      </w:r>
      <w:r w:rsidR="00556030">
        <w:t xml:space="preserve">сказуемое. </w:t>
      </w:r>
    </w:p>
    <w:p w:rsidR="005C7A58" w:rsidRDefault="00556030">
      <w:r>
        <w:t>Меня-дополнение,</w:t>
      </w:r>
      <w:r w:rsidR="009C79AA">
        <w:t xml:space="preserve"> </w:t>
      </w:r>
      <w:r>
        <w:t>это</w:t>
      </w:r>
      <w:r w:rsidR="009C79AA">
        <w:t xml:space="preserve"> </w:t>
      </w:r>
      <w:r>
        <w:t>-</w:t>
      </w:r>
      <w:r w:rsidR="009C79AA">
        <w:t xml:space="preserve"> </w:t>
      </w:r>
      <w:r>
        <w:t>подлежащие,</w:t>
      </w:r>
      <w:r w:rsidR="009C79AA">
        <w:t xml:space="preserve"> </w:t>
      </w:r>
      <w:r>
        <w:t>тревожит</w:t>
      </w:r>
      <w:r w:rsidR="009C79AA">
        <w:t xml:space="preserve"> </w:t>
      </w:r>
      <w:r>
        <w:t>-</w:t>
      </w:r>
      <w:r w:rsidR="009C79AA">
        <w:t xml:space="preserve"> </w:t>
      </w:r>
      <w:r>
        <w:t>сказуемое.</w:t>
      </w:r>
    </w:p>
    <w:p w:rsidR="00556030" w:rsidRDefault="009C79AA">
      <w:r>
        <w:t xml:space="preserve">Мне - дополнение, тревожно - </w:t>
      </w:r>
      <w:r w:rsidR="00C312B4">
        <w:t>сказуемое</w:t>
      </w:r>
    </w:p>
    <w:p w:rsidR="009C79AA" w:rsidRDefault="009C79AA">
      <w:r>
        <w:t xml:space="preserve">Я - подлежащие, в-предлог, </w:t>
      </w:r>
      <w:proofErr w:type="gramStart"/>
      <w:r>
        <w:t>тревоге-</w:t>
      </w:r>
      <w:r w:rsidR="00C312B4">
        <w:t>дополнение</w:t>
      </w:r>
      <w:proofErr w:type="gramEnd"/>
    </w:p>
    <w:p w:rsidR="00676B7C" w:rsidRDefault="009C79AA" w:rsidP="00676B7C">
      <w:r>
        <w:t xml:space="preserve"> </w:t>
      </w:r>
      <w:r w:rsidR="00676B7C">
        <w:t>Разница: грам.</w:t>
      </w:r>
      <w:r w:rsidR="00676B7C">
        <w:t xml:space="preserve"> </w:t>
      </w:r>
      <w:r w:rsidR="00676B7C">
        <w:t>основа</w:t>
      </w:r>
    </w:p>
    <w:p w:rsidR="00676B7C" w:rsidRDefault="00676B7C" w:rsidP="00676B7C">
      <w:r>
        <w:t>Я тревожусь - подл + сказ</w:t>
      </w:r>
    </w:p>
    <w:p w:rsidR="00676B7C" w:rsidRDefault="00676B7C" w:rsidP="00676B7C">
      <w:r>
        <w:t xml:space="preserve">Меня это тревожит - </w:t>
      </w:r>
      <w:proofErr w:type="spellStart"/>
      <w:proofErr w:type="gramStart"/>
      <w:r>
        <w:t>доп</w:t>
      </w:r>
      <w:proofErr w:type="spellEnd"/>
      <w:proofErr w:type="gramEnd"/>
      <w:r>
        <w:t xml:space="preserve"> + подл + сказ</w:t>
      </w:r>
    </w:p>
    <w:p w:rsidR="00676B7C" w:rsidRDefault="00676B7C" w:rsidP="00676B7C">
      <w:r>
        <w:t xml:space="preserve">Мне тревожно - </w:t>
      </w:r>
      <w:proofErr w:type="spellStart"/>
      <w:proofErr w:type="gramStart"/>
      <w:r>
        <w:t>доп</w:t>
      </w:r>
      <w:proofErr w:type="spellEnd"/>
      <w:proofErr w:type="gramEnd"/>
      <w:r>
        <w:t xml:space="preserve"> + сказ, </w:t>
      </w:r>
    </w:p>
    <w:p w:rsidR="00FC7B05" w:rsidRDefault="00C312B4" w:rsidP="00676B7C">
      <w:r>
        <w:t>Я в тревоге - подл + доп.</w:t>
      </w:r>
    </w:p>
    <w:p w:rsidR="00C312B4" w:rsidRPr="000C7EC2" w:rsidRDefault="00C312B4" w:rsidP="00676B7C">
      <w:r>
        <w:t>7.</w:t>
      </w:r>
      <w:r w:rsidRPr="00C312B4">
        <w:t xml:space="preserve"> храм</w:t>
      </w:r>
      <w:r w:rsidR="000E0FD2">
        <w:t>-дом</w:t>
      </w:r>
      <w:r w:rsidRPr="00C312B4">
        <w:t xml:space="preserve">, </w:t>
      </w:r>
      <w:r w:rsidR="000E0FD2">
        <w:t>пра</w:t>
      </w:r>
      <w:proofErr w:type="gramStart"/>
      <w:r w:rsidR="000E0FD2">
        <w:t>х</w:t>
      </w:r>
      <w:r w:rsidRPr="00C312B4">
        <w:t>-</w:t>
      </w:r>
      <w:proofErr w:type="gramEnd"/>
      <w:r w:rsidRPr="00C312B4">
        <w:t xml:space="preserve"> порох</w:t>
      </w:r>
      <w:r>
        <w:t>,</w:t>
      </w:r>
      <w:r w:rsidR="000E0FD2">
        <w:t xml:space="preserve"> увлечь-заинтересовать,</w:t>
      </w:r>
      <w:r w:rsidR="000E0FD2" w:rsidRPr="000E0FD2">
        <w:t xml:space="preserve"> кладезь - это колодец</w:t>
      </w:r>
      <w:r w:rsidR="000E0FD2">
        <w:t>, вращать- крутить.</w:t>
      </w:r>
      <w:bookmarkStart w:id="0" w:name="_GoBack"/>
      <w:bookmarkEnd w:id="0"/>
      <w:r w:rsidR="000E0FD2">
        <w:t xml:space="preserve"> </w:t>
      </w:r>
    </w:p>
    <w:sectPr w:rsidR="00C312B4" w:rsidRPr="000C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6354B"/>
    <w:multiLevelType w:val="multilevel"/>
    <w:tmpl w:val="6F5A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52"/>
    <w:rsid w:val="000C7EC2"/>
    <w:rsid w:val="000E0FD2"/>
    <w:rsid w:val="00122573"/>
    <w:rsid w:val="001E7910"/>
    <w:rsid w:val="002207D4"/>
    <w:rsid w:val="0032204A"/>
    <w:rsid w:val="00440EE9"/>
    <w:rsid w:val="00472A1B"/>
    <w:rsid w:val="00556030"/>
    <w:rsid w:val="005C7A58"/>
    <w:rsid w:val="00676B7C"/>
    <w:rsid w:val="007933B8"/>
    <w:rsid w:val="009C79AA"/>
    <w:rsid w:val="00C07555"/>
    <w:rsid w:val="00C312B4"/>
    <w:rsid w:val="00C419C5"/>
    <w:rsid w:val="00C97B52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2207D4"/>
  </w:style>
  <w:style w:type="paragraph" w:styleId="a3">
    <w:name w:val="List Paragraph"/>
    <w:basedOn w:val="a"/>
    <w:uiPriority w:val="34"/>
    <w:qFormat/>
    <w:rsid w:val="00322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2207D4"/>
  </w:style>
  <w:style w:type="paragraph" w:styleId="a3">
    <w:name w:val="List Paragraph"/>
    <w:basedOn w:val="a"/>
    <w:uiPriority w:val="34"/>
    <w:qFormat/>
    <w:rsid w:val="0032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59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2017-12-10T07:35:00Z</dcterms:created>
  <dcterms:modified xsi:type="dcterms:W3CDTF">2017-12-10T11:04:00Z</dcterms:modified>
</cp:coreProperties>
</file>