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64" w:rsidRDefault="00AD5E48">
      <w:r>
        <w:t>1)</w:t>
      </w:r>
      <w:r w:rsidR="00A27864" w:rsidRPr="00A27864">
        <w:t>Поворот шоссейной дороги выполнен в виде дуги окружности радиусом 50 м. Полотно дороги в пределах дуги поворота имеет поперечный уклон в сторону поворота, равный 10</w:t>
      </w:r>
      <w:r w:rsidR="00A27864" w:rsidRPr="00A27864">
        <w:rPr>
          <w:rFonts w:ascii="Cambria Math" w:hAnsi="Cambria Math" w:cs="Cambria Math"/>
        </w:rPr>
        <w:t>∘</w:t>
      </w:r>
      <w:r w:rsidR="00A27864" w:rsidRPr="00A27864">
        <w:t xml:space="preserve">. </w:t>
      </w:r>
      <w:r w:rsidR="00A27864" w:rsidRPr="00A27864">
        <w:rPr>
          <w:rFonts w:ascii="Calibri" w:hAnsi="Calibri" w:cs="Calibri"/>
        </w:rPr>
        <w:t>Как</w:t>
      </w:r>
      <w:r w:rsidR="00A27864" w:rsidRPr="00A27864">
        <w:t xml:space="preserve">ова наиболее безопасная скорость для автомобиля, проходящего поворот в условиях гололеда? Решение: </w:t>
      </w:r>
    </w:p>
    <w:p w:rsidR="00A27864" w:rsidRPr="00A27864" w:rsidRDefault="00AD5E48" w:rsidP="00A278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271145</wp:posOffset>
                </wp:positionV>
                <wp:extent cx="45719" cy="704850"/>
                <wp:effectExtent l="76200" t="38100" r="50165" b="190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AA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82.15pt;margin-top:21.35pt;width:3.6pt;height:55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12F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1C4541" wp14:editId="2F999D84">
                <wp:simplePos x="0" y="0"/>
                <wp:positionH relativeFrom="column">
                  <wp:posOffset>710565</wp:posOffset>
                </wp:positionH>
                <wp:positionV relativeFrom="paragraph">
                  <wp:posOffset>233045</wp:posOffset>
                </wp:positionV>
                <wp:extent cx="452120" cy="314325"/>
                <wp:effectExtent l="0" t="0" r="24130" b="2857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2F24" w:rsidRPr="00912F24" w:rsidRDefault="00912F24" w:rsidP="00912F2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C4541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margin-left:55.95pt;margin-top:18.35pt;width:35.6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" fillcolor="window" strokecolor="window" strokeweight=".5pt">
                <v:textbox>
                  <w:txbxContent>
                    <w:p w:rsidR="00912F24" w:rsidRPr="00912F24" w:rsidRDefault="00912F24" w:rsidP="00912F24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A27864">
        <w:t xml:space="preserve">        </w:t>
      </w:r>
    </w:p>
    <w:p w:rsidR="00A27864" w:rsidRPr="00A27864" w:rsidRDefault="00912F24" w:rsidP="00A278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F97607" wp14:editId="4E319481">
                <wp:simplePos x="0" y="0"/>
                <wp:positionH relativeFrom="margin">
                  <wp:posOffset>304800</wp:posOffset>
                </wp:positionH>
                <wp:positionV relativeFrom="paragraph">
                  <wp:posOffset>290195</wp:posOffset>
                </wp:positionV>
                <wp:extent cx="390525" cy="266700"/>
                <wp:effectExtent l="0" t="0" r="28575" b="1905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2F24" w:rsidRPr="00912F24" w:rsidRDefault="00912F24" w:rsidP="00912F2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7607" id="Надпись 35" o:spid="_x0000_s1027" type="#_x0000_t202" style="position:absolute;margin-left:24pt;margin-top:22.85pt;width:30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" fillcolor="window" strokecolor="window" strokeweight=".5pt">
                <v:textbox>
                  <w:txbxContent>
                    <w:p w:rsidR="00912F24" w:rsidRPr="00912F24" w:rsidRDefault="00912F24" w:rsidP="00912F24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86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6A16C" wp14:editId="648B6A0C">
                <wp:simplePos x="0" y="0"/>
                <wp:positionH relativeFrom="column">
                  <wp:posOffset>491489</wp:posOffset>
                </wp:positionH>
                <wp:positionV relativeFrom="paragraph">
                  <wp:posOffset>52069</wp:posOffset>
                </wp:positionV>
                <wp:extent cx="590550" cy="542925"/>
                <wp:effectExtent l="38100" t="38100" r="19050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962B" id="Прямая со стрелкой 18" o:spid="_x0000_s1026" type="#_x0000_t32" style="position:absolute;margin-left:38.7pt;margin-top:4.1pt;width:46.5pt;height:42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A27864" w:rsidRPr="00A27864" w:rsidRDefault="00912F24" w:rsidP="00A278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290195</wp:posOffset>
                </wp:positionV>
                <wp:extent cx="619125" cy="28575"/>
                <wp:effectExtent l="38100" t="76200" r="28575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02587" id="Прямая со стрелкой 28" o:spid="_x0000_s1026" type="#_x0000_t32" style="position:absolute;margin-left:35.7pt;margin-top:22.85pt;width:48.75pt;height:2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974065" w:rsidRPr="00A2786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048F1" wp14:editId="15AB25B0">
                <wp:simplePos x="0" y="0"/>
                <wp:positionH relativeFrom="column">
                  <wp:posOffset>901066</wp:posOffset>
                </wp:positionH>
                <wp:positionV relativeFrom="paragraph">
                  <wp:posOffset>180975</wp:posOffset>
                </wp:positionV>
                <wp:extent cx="361950" cy="209550"/>
                <wp:effectExtent l="38100" t="76200" r="19050" b="762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3469"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93B80" id="Прямоугольник 19" o:spid="_x0000_s1026" style="position:absolute;margin-left:70.95pt;margin-top:14.25pt;width:28.5pt;height:16.5pt;rotation:-124139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" fillcolor="#5b9bd5 [3204]" strokecolor="#1f4d78 [1604]" strokeweight="1pt"/>
            </w:pict>
          </mc:Fallback>
        </mc:AlternateContent>
      </w:r>
      <w:r w:rsidR="009740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253364</wp:posOffset>
                </wp:positionH>
                <wp:positionV relativeFrom="paragraph">
                  <wp:posOffset>151396</wp:posOffset>
                </wp:positionV>
                <wp:extent cx="1571625" cy="538849"/>
                <wp:effectExtent l="0" t="0" r="28575" b="3302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538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1337D" id="Прямая соединительная линия 2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1.9pt" to="143.7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A27864" w:rsidRPr="00A2786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18623" wp14:editId="3E13C535">
                <wp:simplePos x="0" y="0"/>
                <wp:positionH relativeFrom="column">
                  <wp:posOffset>224790</wp:posOffset>
                </wp:positionH>
                <wp:positionV relativeFrom="paragraph">
                  <wp:posOffset>147320</wp:posOffset>
                </wp:positionV>
                <wp:extent cx="1638300" cy="5334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AABB3" id="Прямая соединительная линия 2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1.6pt" to="146.7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:rsidR="00A27864" w:rsidRPr="00A27864" w:rsidRDefault="00912F24" w:rsidP="00A278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23495</wp:posOffset>
                </wp:positionV>
                <wp:extent cx="28575" cy="676275"/>
                <wp:effectExtent l="38100" t="0" r="666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687D2" id="Прямая со стрелкой 27" o:spid="_x0000_s1026" type="#_x0000_t32" style="position:absolute;margin-left:84.45pt;margin-top:1.85pt;width:2.25pt;height:5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974065" w:rsidRPr="00A2786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8F3258" wp14:editId="4B8B4BC9">
                <wp:simplePos x="0" y="0"/>
                <wp:positionH relativeFrom="column">
                  <wp:posOffset>672465</wp:posOffset>
                </wp:positionH>
                <wp:positionV relativeFrom="paragraph">
                  <wp:posOffset>147320</wp:posOffset>
                </wp:positionV>
                <wp:extent cx="523875" cy="29527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27864" w:rsidRPr="00A27864" w:rsidRDefault="00A27864" w:rsidP="00A2786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proofErr w:type="spellStart"/>
                            <w:r w:rsidR="00974065">
                              <w:rPr>
                                <w:vertAlign w:val="subscript"/>
                              </w:rPr>
                              <w:t>тр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3258" id="Надпись 16" o:spid="_x0000_s1028" type="#_x0000_t202" style="position:absolute;margin-left:52.95pt;margin-top:11.6pt;width:41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" fillcolor="white [3201]" strokecolor="white [3212]" strokeweight=".5pt">
                <v:textbox>
                  <w:txbxContent>
                    <w:p w:rsidR="00A27864" w:rsidRPr="00A27864" w:rsidRDefault="00A27864" w:rsidP="00A27864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proofErr w:type="spellStart"/>
                      <w:r w:rsidR="00974065">
                        <w:rPr>
                          <w:vertAlign w:val="subscript"/>
                        </w:rPr>
                        <w:t>тр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7864" w:rsidRPr="00A2786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14997" wp14:editId="55F0D655">
                <wp:simplePos x="0" y="0"/>
                <wp:positionH relativeFrom="column">
                  <wp:posOffset>558165</wp:posOffset>
                </wp:positionH>
                <wp:positionV relativeFrom="paragraph">
                  <wp:posOffset>109220</wp:posOffset>
                </wp:positionV>
                <wp:extent cx="533400" cy="180975"/>
                <wp:effectExtent l="38100" t="0" r="190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DD8D8" id="Прямая со стрелкой 21" o:spid="_x0000_s1026" type="#_x0000_t32" style="position:absolute;margin-left:43.95pt;margin-top:8.6pt;width:42pt;height:14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A27864" w:rsidRDefault="009740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118745</wp:posOffset>
                </wp:positionV>
                <wp:extent cx="16383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32501" id="Прямая соединительная линия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9.35pt" to="148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A27864" w:rsidRDefault="00912F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5080</wp:posOffset>
                </wp:positionV>
                <wp:extent cx="538474" cy="314325"/>
                <wp:effectExtent l="0" t="0" r="14605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74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12F24" w:rsidRPr="00912F24" w:rsidRDefault="00912F2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29" type="#_x0000_t202" style="position:absolute;margin-left:94.95pt;margin-top:.4pt;width:42.4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" fillcolor="white [3201]" strokecolor="white [3212]" strokeweight=".5pt">
                <v:textbox>
                  <w:txbxContent>
                    <w:p w:rsidR="00912F24" w:rsidRPr="00912F24" w:rsidRDefault="00912F24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</w:p>
    <w:p w:rsidR="00737924" w:rsidRPr="00737924" w:rsidRDefault="00A27864" w:rsidP="00737924">
      <w:r>
        <w:t xml:space="preserve">     </w:t>
      </w:r>
      <w:r w:rsidR="00737924" w:rsidRPr="00737924">
        <w:rPr>
          <w:lang w:val="en-US"/>
        </w:rPr>
        <w:t>F</w:t>
      </w:r>
      <w:r w:rsidR="00737924" w:rsidRPr="00737924">
        <w:rPr>
          <w:vertAlign w:val="subscript"/>
        </w:rPr>
        <w:t>т</w:t>
      </w:r>
      <w:r w:rsidR="00737924" w:rsidRPr="00737924">
        <w:t xml:space="preserve"> — сила тяжести, </w:t>
      </w:r>
      <w:proofErr w:type="spellStart"/>
      <w:r w:rsidR="00737924" w:rsidRPr="00737924">
        <w:t>F</w:t>
      </w:r>
      <w:r w:rsidR="00737924" w:rsidRPr="00737924">
        <w:rPr>
          <w:vertAlign w:val="subscript"/>
        </w:rPr>
        <w:t>ц</w:t>
      </w:r>
      <w:proofErr w:type="spellEnd"/>
      <w:r w:rsidR="00737924" w:rsidRPr="00737924">
        <w:t xml:space="preserve"> — центростремительная сила, </w:t>
      </w:r>
      <w:proofErr w:type="spellStart"/>
      <w:r w:rsidR="00737924" w:rsidRPr="00737924">
        <w:t>F</w:t>
      </w:r>
      <w:r w:rsidR="00737924" w:rsidRPr="00737924">
        <w:rPr>
          <w:vertAlign w:val="subscript"/>
        </w:rPr>
        <w:t>р</w:t>
      </w:r>
      <w:proofErr w:type="spellEnd"/>
      <w:r w:rsidR="00737924" w:rsidRPr="00737924">
        <w:t xml:space="preserve"> — сила реакции со стороны дороги, действующая на автомобиль. </w:t>
      </w:r>
    </w:p>
    <w:p w:rsidR="00737924" w:rsidRDefault="00A27864">
      <w:r>
        <w:t xml:space="preserve">                                                                       </w:t>
      </w:r>
      <w:r w:rsidR="00737924">
        <w:t xml:space="preserve">         </w:t>
      </w:r>
    </w:p>
    <w:p w:rsidR="00A27864" w:rsidRDefault="007379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02B817" wp14:editId="755CF789">
                <wp:simplePos x="0" y="0"/>
                <wp:positionH relativeFrom="column">
                  <wp:posOffset>228600</wp:posOffset>
                </wp:positionH>
                <wp:positionV relativeFrom="paragraph">
                  <wp:posOffset>635</wp:posOffset>
                </wp:positionV>
                <wp:extent cx="537845" cy="314325"/>
                <wp:effectExtent l="0" t="0" r="14605" b="2857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12F24" w:rsidRPr="00912F24" w:rsidRDefault="00912F24" w:rsidP="00912F2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B817" id="Надпись 34" o:spid="_x0000_s1030" type="#_x0000_t202" style="position:absolute;margin-left:18pt;margin-top:.05pt;width:42.3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" fillcolor="window" strokecolor="window" strokeweight=".5pt">
                <v:textbox>
                  <w:txbxContent>
                    <w:p w:rsidR="00912F24" w:rsidRPr="00912F24" w:rsidRDefault="00912F24" w:rsidP="00912F24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175895</wp:posOffset>
                </wp:positionV>
                <wp:extent cx="800100" cy="2857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27864" w:rsidRPr="00A27864" w:rsidRDefault="00A2786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1" type="#_x0000_t202" style="position:absolute;margin-left:83.7pt;margin-top:13.85pt;width:63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" fillcolor="white [3201]" strokecolor="white [3212]" strokeweight=".5pt">
                <v:textbox>
                  <w:txbxContent>
                    <w:p w:rsidR="00A27864" w:rsidRPr="00A27864" w:rsidRDefault="00A27864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223520</wp:posOffset>
                </wp:positionV>
                <wp:extent cx="257175" cy="752475"/>
                <wp:effectExtent l="38100" t="38100" r="28575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2D28D" id="Прямая со стрелкой 6" o:spid="_x0000_s1026" type="#_x0000_t32" style="position:absolute;margin-left:67.85pt;margin-top:17.6pt;width:20.25pt;height:59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A27864">
        <w:t xml:space="preserve">                                </w:t>
      </w:r>
    </w:p>
    <w:p w:rsidR="00A27864" w:rsidRDefault="00A278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71120</wp:posOffset>
                </wp:positionV>
                <wp:extent cx="657225" cy="600075"/>
                <wp:effectExtent l="38100" t="38100" r="28575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21D02" id="Прямая со стрелкой 7" o:spid="_x0000_s1026" type="#_x0000_t32" style="position:absolute;margin-left:35.7pt;margin-top:5.6pt;width:51.75pt;height:47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A27864" w:rsidRDefault="009740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200023</wp:posOffset>
                </wp:positionV>
                <wp:extent cx="361950" cy="209550"/>
                <wp:effectExtent l="38100" t="76200" r="19050" b="762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3469"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9DCCA" id="Прямоугольник 3" o:spid="_x0000_s1026" style="position:absolute;margin-left:73.95pt;margin-top:15.75pt;width:28.5pt;height:16.5pt;rotation:-124139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167005</wp:posOffset>
                </wp:positionV>
                <wp:extent cx="1581150" cy="5143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E3F53" id="Прямая соединительная линия 2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13.15pt" to="142.9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A278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147320</wp:posOffset>
                </wp:positionV>
                <wp:extent cx="1638300" cy="5334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EF3B7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1.6pt" to="146.7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:rsidR="00A27864" w:rsidRDefault="00974065">
      <w:r w:rsidRPr="00A2786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85935" wp14:editId="3A231946">
                <wp:simplePos x="0" y="0"/>
                <wp:positionH relativeFrom="column">
                  <wp:posOffset>676275</wp:posOffset>
                </wp:positionH>
                <wp:positionV relativeFrom="paragraph">
                  <wp:posOffset>151765</wp:posOffset>
                </wp:positionV>
                <wp:extent cx="523875" cy="29527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74065" w:rsidRPr="00A27864" w:rsidRDefault="00974065" w:rsidP="0097406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тр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5935" id="Надпись 23" o:spid="_x0000_s1032" type="#_x0000_t202" style="position:absolute;margin-left:53.25pt;margin-top:11.95pt;width:41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" fillcolor="window" strokecolor="window" strokeweight=".5pt">
                <v:textbox>
                  <w:txbxContent>
                    <w:p w:rsidR="00974065" w:rsidRPr="00A27864" w:rsidRDefault="00974065" w:rsidP="00974065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proofErr w:type="spellStart"/>
                      <w:r>
                        <w:rPr>
                          <w:vertAlign w:val="subscript"/>
                        </w:rPr>
                        <w:t>тр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78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109220</wp:posOffset>
                </wp:positionV>
                <wp:extent cx="533400" cy="180975"/>
                <wp:effectExtent l="38100" t="0" r="190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BD318" id="Прямая со стрелкой 5" o:spid="_x0000_s1026" type="#_x0000_t32" style="position:absolute;margin-left:43.95pt;margin-top:8.6pt;width:42pt;height:14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A27864" w:rsidRDefault="009740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110490</wp:posOffset>
                </wp:positionV>
                <wp:extent cx="1695450" cy="952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465A8" id="Прямая соединительная линия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8.7pt" to="151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A278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109220</wp:posOffset>
                </wp:positionV>
                <wp:extent cx="17811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6BFC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8.6pt" to="156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" strokecolor="black [3213]" strokeweight=".5pt">
                <v:stroke joinstyle="miter"/>
              </v:line>
            </w:pict>
          </mc:Fallback>
        </mc:AlternateContent>
      </w:r>
    </w:p>
    <w:p w:rsidR="003329AB" w:rsidRDefault="00A27864">
      <w:r w:rsidRPr="00A27864">
        <w:t>Пусть автомобиль движется по поворо</w:t>
      </w:r>
      <w:r w:rsidR="003329AB">
        <w:t xml:space="preserve">ту дороги со скоростью V, следовательно, </w:t>
      </w:r>
      <w:r w:rsidRPr="00A27864">
        <w:t>равнодействующая всех сил, де</w:t>
      </w:r>
      <w:r w:rsidR="003329AB">
        <w:t>йствующих на автомобиль, совпадает</w:t>
      </w:r>
      <w:r w:rsidRPr="00A27864">
        <w:t xml:space="preserve"> по величине и направлению с центростремительной силой: </w:t>
      </w:r>
    </w:p>
    <w:p w:rsidR="003329AB" w:rsidRPr="00AD5E48" w:rsidRDefault="003329AB">
      <w:proofErr w:type="spellStart"/>
      <w:r>
        <w:t>F</w:t>
      </w:r>
      <w:r>
        <w:rPr>
          <w:vertAlign w:val="subscript"/>
        </w:rPr>
        <w:t>ц</w:t>
      </w:r>
      <w:proofErr w:type="spellEnd"/>
      <w:r>
        <w:t>=mV</w:t>
      </w:r>
      <w:r>
        <w:rPr>
          <w:vertAlign w:val="superscript"/>
        </w:rPr>
        <w:t>2</w:t>
      </w:r>
      <w:r w:rsidR="00AD5E48" w:rsidRPr="00AD5E48">
        <w:t>/</w:t>
      </w:r>
      <w:r w:rsidR="00AD5E48">
        <w:rPr>
          <w:lang w:val="en-US"/>
        </w:rPr>
        <w:t>R</w:t>
      </w:r>
    </w:p>
    <w:p w:rsidR="00AD5E48" w:rsidRDefault="00A27864">
      <w:r w:rsidRPr="00A27864">
        <w:t>Центростремительная сила являе</w:t>
      </w:r>
      <w:r w:rsidR="00AD5E48">
        <w:t>тся векторной суммой силы тяжести и силы реакции дороги,</w:t>
      </w:r>
      <w:r w:rsidRPr="00A27864">
        <w:t xml:space="preserve"> сила тяжести </w:t>
      </w:r>
      <w:proofErr w:type="spellStart"/>
      <w:r w:rsidRPr="00A27864">
        <w:t>Fт</w:t>
      </w:r>
      <w:proofErr w:type="spellEnd"/>
      <w:r w:rsidRPr="00A27864">
        <w:t>, направленная вниз, не имеет проекции на горизонтальное направление, поэтому центростремительна</w:t>
      </w:r>
      <w:r w:rsidR="00AD5E48">
        <w:t xml:space="preserve">я сила </w:t>
      </w:r>
      <w:proofErr w:type="spellStart"/>
      <w:r w:rsidR="00AD5E48">
        <w:t>Fц</w:t>
      </w:r>
      <w:proofErr w:type="spellEnd"/>
      <w:r w:rsidR="00AD5E48">
        <w:t xml:space="preserve">, </w:t>
      </w:r>
      <w:r w:rsidRPr="00A27864">
        <w:t xml:space="preserve">возникает как горизонтальная составляющая силы реакции дороги. Вертикальная составляющая силы реакции уравновешивает действие силы тяжести, т.е. равна по величине и противоположна по направлению вектору силы тяжести </w:t>
      </w:r>
      <w:proofErr w:type="spellStart"/>
      <w:r w:rsidRPr="00A27864">
        <w:t>Fт</w:t>
      </w:r>
      <w:proofErr w:type="spellEnd"/>
      <w:r w:rsidRPr="00A27864">
        <w:t>.</w:t>
      </w:r>
    </w:p>
    <w:p w:rsidR="00737924" w:rsidRDefault="00737924">
      <w:r>
        <w:t>Н</w:t>
      </w:r>
      <w:r w:rsidR="00A27864" w:rsidRPr="00A27864">
        <w:t>аиболее безопасная скорость для автомобиля, это такая скорость, при которой реакция дороги перпендикулярна до</w:t>
      </w:r>
      <w:r>
        <w:t>рожному полотну. Рассмотрим рисунок</w:t>
      </w:r>
      <w:r w:rsidR="00A27864" w:rsidRPr="00A27864">
        <w:t xml:space="preserve">, на котором изображена только сила реакции дороги </w:t>
      </w:r>
      <w:proofErr w:type="spellStart"/>
      <w:r w:rsidR="00A27864" w:rsidRPr="00A27864">
        <w:t>Fp</w:t>
      </w:r>
      <w:proofErr w:type="spellEnd"/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и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её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разложение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на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две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составляющие</w:t>
      </w:r>
      <w:r w:rsidR="00A27864" w:rsidRPr="00A27864">
        <w:t xml:space="preserve">, </w:t>
      </w:r>
      <w:r w:rsidR="00A27864" w:rsidRPr="00A27864">
        <w:rPr>
          <w:rFonts w:ascii="Calibri" w:hAnsi="Calibri" w:cs="Calibri"/>
        </w:rPr>
        <w:t>направленные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перпендикулярно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и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параллельно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поверхности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полотна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дороги</w:t>
      </w:r>
      <w:r w:rsidR="00A27864" w:rsidRPr="00A27864">
        <w:t xml:space="preserve">. </w:t>
      </w:r>
      <w:r w:rsidR="00A27864" w:rsidRPr="00A27864">
        <w:rPr>
          <w:rFonts w:ascii="Calibri" w:hAnsi="Calibri" w:cs="Calibri"/>
        </w:rPr>
        <w:t>Перпендикулярная</w:t>
      </w:r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компонента</w:t>
      </w:r>
      <w:r w:rsidR="00A27864" w:rsidRPr="00A27864">
        <w:t xml:space="preserve"> </w:t>
      </w:r>
      <w:proofErr w:type="spellStart"/>
      <w:r w:rsidR="00A27864" w:rsidRPr="00A27864">
        <w:t>F</w:t>
      </w:r>
      <w:r>
        <w:rPr>
          <w:rFonts w:ascii="Calibri" w:hAnsi="Calibri" w:cs="Calibri"/>
        </w:rPr>
        <w:t>л</w:t>
      </w:r>
      <w:proofErr w:type="spellEnd"/>
      <w:r w:rsidR="00A27864" w:rsidRPr="00A27864">
        <w:t xml:space="preserve"> </w:t>
      </w:r>
      <w:r w:rsidR="00A27864" w:rsidRPr="00A27864">
        <w:rPr>
          <w:rFonts w:ascii="Calibri" w:hAnsi="Calibri" w:cs="Calibri"/>
        </w:rPr>
        <w:t>ура</w:t>
      </w:r>
      <w:r w:rsidR="00A27864" w:rsidRPr="00A27864">
        <w:t>вновешивает силу нормального давления автомобиля</w:t>
      </w:r>
      <w:r>
        <w:t xml:space="preserve"> на полотно дороги</w:t>
      </w:r>
      <w:r w:rsidR="000533B6">
        <w:t xml:space="preserve">. </w:t>
      </w:r>
      <w:proofErr w:type="spellStart"/>
      <w:r w:rsidR="00A27864" w:rsidRPr="00A27864">
        <w:t>Fтр</w:t>
      </w:r>
      <w:proofErr w:type="spellEnd"/>
      <w:r w:rsidR="00A27864" w:rsidRPr="00A27864">
        <w:t xml:space="preserve"> возникает за счет сцепления автомобиля с </w:t>
      </w:r>
      <w:r w:rsidR="000533B6">
        <w:t>дорогой. М</w:t>
      </w:r>
      <w:r w:rsidR="00A27864" w:rsidRPr="00A27864">
        <w:t>аксимальная величина</w:t>
      </w:r>
      <w:r w:rsidR="000533B6">
        <w:t xml:space="preserve"> этой силы</w:t>
      </w:r>
      <w:r w:rsidR="00A27864" w:rsidRPr="00A27864">
        <w:t xml:space="preserve"> задаётся формулой</w:t>
      </w:r>
      <w:r>
        <w:t>:</w:t>
      </w:r>
    </w:p>
    <w:p w:rsidR="000533B6" w:rsidRDefault="00A27864">
      <w:r w:rsidRPr="00A27864">
        <w:t xml:space="preserve"> </w:t>
      </w:r>
      <w:proofErr w:type="spellStart"/>
      <w:r w:rsidRPr="00A27864">
        <w:t>F</w:t>
      </w:r>
      <w:r w:rsidR="000533B6">
        <w:t>тр</w:t>
      </w:r>
      <w:proofErr w:type="spellEnd"/>
      <w:r w:rsidR="000533B6">
        <w:t>=</w:t>
      </w:r>
      <w:proofErr w:type="spellStart"/>
      <w:r w:rsidR="000533B6">
        <w:t>kF</w:t>
      </w:r>
      <w:proofErr w:type="gramStart"/>
      <w:r w:rsidR="000533B6">
        <w:t>л</w:t>
      </w:r>
      <w:proofErr w:type="spellEnd"/>
      <w:r w:rsidR="000533B6" w:rsidRPr="000533B6">
        <w:t xml:space="preserve"> </w:t>
      </w:r>
      <w:r w:rsidRPr="00A27864">
        <w:t>,</w:t>
      </w:r>
      <w:proofErr w:type="gramEnd"/>
      <w:r w:rsidRPr="00A27864">
        <w:t xml:space="preserve"> где k — коэффициент трения. </w:t>
      </w:r>
    </w:p>
    <w:p w:rsidR="000533B6" w:rsidRDefault="000533B6">
      <w:r>
        <w:t>При гололеде</w:t>
      </w:r>
      <w:r w:rsidR="00A27864" w:rsidRPr="00A27864">
        <w:t xml:space="preserve"> k мало, </w:t>
      </w:r>
      <w:proofErr w:type="gramStart"/>
      <w:r w:rsidR="00A27864" w:rsidRPr="00A27864">
        <w:t>но</w:t>
      </w:r>
      <w:proofErr w:type="gramEnd"/>
      <w:r w:rsidR="00A27864" w:rsidRPr="00A27864">
        <w:t xml:space="preserve"> если правильно выбрать скорость движения, когда сила реакции п</w:t>
      </w:r>
      <w:r>
        <w:t xml:space="preserve">ерпендикулярна полотну, </w:t>
      </w:r>
      <w:r w:rsidR="00A27864" w:rsidRPr="00A27864">
        <w:t xml:space="preserve">силы, вызывающие занос автомобиля, не возникают, и можно пройти поворот даже на очень скользкой дороге. </w:t>
      </w:r>
    </w:p>
    <w:p w:rsidR="000533B6" w:rsidRDefault="000533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leftMargin">
                  <wp:posOffset>819150</wp:posOffset>
                </wp:positionH>
                <wp:positionV relativeFrom="paragraph">
                  <wp:posOffset>220980</wp:posOffset>
                </wp:positionV>
                <wp:extent cx="295275" cy="581025"/>
                <wp:effectExtent l="38100" t="0" r="28575" b="28575"/>
                <wp:wrapNone/>
                <wp:docPr id="37" name="Левая фигурная скоб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81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01F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7" o:spid="_x0000_s1026" type="#_x0000_t87" style="position:absolute;margin-left:64.5pt;margin-top:17.4pt;width:23.25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" adj="915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t>Б</w:t>
      </w:r>
      <w:r w:rsidR="00A27864" w:rsidRPr="00A27864">
        <w:t>езо</w:t>
      </w:r>
      <w:r>
        <w:t>пасную скорость</w:t>
      </w:r>
      <w:r w:rsidR="00A27864" w:rsidRPr="00A27864">
        <w:t xml:space="preserve">: </w:t>
      </w:r>
    </w:p>
    <w:p w:rsidR="000533B6" w:rsidRDefault="000533B6">
      <w:r>
        <w:rPr>
          <w:lang w:val="en-US"/>
        </w:rPr>
        <w:t>mV</w:t>
      </w:r>
      <w:r>
        <w:rPr>
          <w:vertAlign w:val="superscript"/>
        </w:rPr>
        <w:t>2</w:t>
      </w:r>
      <w:r>
        <w:t xml:space="preserve"> </w:t>
      </w:r>
      <w:r w:rsidR="009B731E">
        <w:rPr>
          <w:lang w:val="en-US"/>
        </w:rPr>
        <w:t>/</w:t>
      </w:r>
      <w:r w:rsidR="009B731E">
        <w:t>R=</w:t>
      </w:r>
      <w:proofErr w:type="spellStart"/>
      <w:r w:rsidR="009B731E">
        <w:t>Fpsin</w:t>
      </w:r>
      <w:proofErr w:type="spellEnd"/>
      <w:r w:rsidR="009B731E">
        <w:t>α</w:t>
      </w:r>
    </w:p>
    <w:p w:rsidR="000533B6" w:rsidRDefault="00A27864">
      <w:proofErr w:type="spellStart"/>
      <w:r w:rsidRPr="00A27864">
        <w:t>mg</w:t>
      </w:r>
      <w:proofErr w:type="spellEnd"/>
      <w:r w:rsidRPr="00A27864">
        <w:t>=</w:t>
      </w:r>
      <w:proofErr w:type="spellStart"/>
      <w:r w:rsidRPr="00A27864">
        <w:t>Fpcos</w:t>
      </w:r>
      <w:proofErr w:type="spellEnd"/>
      <w:r w:rsidRPr="00A27864">
        <w:t xml:space="preserve">α. </w:t>
      </w:r>
    </w:p>
    <w:p w:rsidR="009B731E" w:rsidRDefault="00A27864">
      <w:r w:rsidRPr="00A27864">
        <w:lastRenderedPageBreak/>
        <w:t xml:space="preserve">Поделив одно уравнение на другое получим: </w:t>
      </w:r>
    </w:p>
    <w:p w:rsidR="009B731E" w:rsidRDefault="009B731E">
      <w:r>
        <w:t>V</w:t>
      </w:r>
      <w:r w:rsidRPr="009B731E">
        <w:rPr>
          <w:vertAlign w:val="superscript"/>
        </w:rPr>
        <w:t>2</w:t>
      </w:r>
      <w:r w:rsidRPr="009B731E">
        <w:t xml:space="preserve">/ </w:t>
      </w:r>
      <w:proofErr w:type="spellStart"/>
      <w:r w:rsidR="00A27864" w:rsidRPr="00A27864">
        <w:t>gR</w:t>
      </w:r>
      <w:proofErr w:type="spellEnd"/>
      <w:r w:rsidR="00A27864" w:rsidRPr="00A27864">
        <w:t>=</w:t>
      </w:r>
      <w:proofErr w:type="spellStart"/>
      <w:r w:rsidR="00A27864" w:rsidRPr="00A27864">
        <w:t>tg</w:t>
      </w:r>
      <w:proofErr w:type="spellEnd"/>
      <w:r w:rsidR="00A27864" w:rsidRPr="00A27864">
        <w:t>α;</w:t>
      </w:r>
    </w:p>
    <w:p w:rsidR="00C50510" w:rsidRDefault="00A27864">
      <w:r w:rsidRPr="00A27864">
        <w:t>V=</w:t>
      </w:r>
      <w:r w:rsidR="009B731E" w:rsidRPr="009B731E">
        <w:rPr>
          <w:rFonts w:ascii="Arial" w:hAnsi="Arial" w:cs="Arial"/>
          <w:color w:val="333333"/>
          <w:sz w:val="42"/>
          <w:szCs w:val="42"/>
          <w:shd w:val="clear" w:color="auto" w:fill="F3F1ED"/>
        </w:rPr>
        <w:t xml:space="preserve"> </w:t>
      </w:r>
      <w:r w:rsidR="009B731E" w:rsidRPr="009B731E">
        <w:t xml:space="preserve">√ </w:t>
      </w:r>
      <w:proofErr w:type="spellStart"/>
      <w:r w:rsidR="009B731E">
        <w:t>gRtg</w:t>
      </w:r>
      <w:proofErr w:type="spellEnd"/>
      <w:r w:rsidR="009B731E">
        <w:t>α</w:t>
      </w:r>
      <w:r w:rsidRPr="00A27864">
        <w:t xml:space="preserve">≈9,4м/сек≈33,8км/ч. </w:t>
      </w:r>
    </w:p>
    <w:p w:rsidR="009B731E" w:rsidRPr="009B731E" w:rsidRDefault="009B731E" w:rsidP="009B731E">
      <w:r>
        <w:t>Ответ.</w:t>
      </w:r>
      <w:r w:rsidRPr="009B731E">
        <w:t xml:space="preserve"> 33,8км/ч.</w:t>
      </w:r>
    </w:p>
    <w:p w:rsidR="009B731E" w:rsidRPr="009B731E" w:rsidRDefault="009B731E" w:rsidP="009B731E">
      <w:r w:rsidRPr="009B731E">
        <w:t>2)</w:t>
      </w:r>
      <w:r w:rsidRPr="009B731E">
        <w:rPr>
          <w:rFonts w:ascii="Times New Roman" w:hAnsi="Times New Roman"/>
          <w:sz w:val="28"/>
        </w:rPr>
        <w:t xml:space="preserve"> </w:t>
      </w:r>
      <w:proofErr w:type="gramStart"/>
      <w:r w:rsidRPr="009B731E">
        <w:t>В</w:t>
      </w:r>
      <w:proofErr w:type="gramEnd"/>
      <w:r w:rsidRPr="009B731E">
        <w:t xml:space="preserve"> сосуде длины </w:t>
      </w:r>
      <w:r w:rsidRPr="009B731E">
        <w:rPr>
          <w:lang w:val="en-US"/>
        </w:rPr>
        <w:t>L</w:t>
      </w:r>
      <w:r w:rsidRPr="009B731E">
        <w:t>, разделенном на две части легким, свободно скользящим поршнем, находятся азот и водород. Материал, из которого изготовлен теплопроводящий поршень, оказался проницаем для водорода. Найти положение поршня после установления равновесия в системе. Первоначальные давления и температуры газов одинаковы. Объем, занимаемый водородом, больше объема азота в три раза.</w:t>
      </w:r>
    </w:p>
    <w:p w:rsidR="009B731E" w:rsidRDefault="009B731E" w:rsidP="009B731E">
      <w:r w:rsidRPr="009B731E">
        <w:drawing>
          <wp:inline distT="0" distB="0" distL="0" distR="0" wp14:anchorId="559B5BA0" wp14:editId="4416E703">
            <wp:extent cx="2430780" cy="1424940"/>
            <wp:effectExtent l="1905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1E" w:rsidRDefault="009B731E" w:rsidP="009B731E">
      <w:r>
        <w:t>Решение:</w:t>
      </w:r>
    </w:p>
    <w:p w:rsidR="00AC1F2B" w:rsidRDefault="00AC1F2B" w:rsidP="009B731E">
      <w:r>
        <w:t xml:space="preserve">Так как </w:t>
      </w:r>
      <w:r w:rsidRPr="00AC1F2B">
        <w:t>порше</w:t>
      </w:r>
      <w:r>
        <w:t>нь проницаем для водорода, то водород</w:t>
      </w:r>
      <w:r w:rsidRPr="00AC1F2B">
        <w:t xml:space="preserve"> начнёт медленно просачивать</w:t>
      </w:r>
      <w:r w:rsidR="006A0E56">
        <w:t>ся из правой части в левую</w:t>
      </w:r>
      <w:r>
        <w:t xml:space="preserve">, </w:t>
      </w:r>
      <w:r w:rsidRPr="00AC1F2B">
        <w:t>концентрация водорода в левой части будет возрастать, а поршень буд</w:t>
      </w:r>
      <w:r>
        <w:t>ет сдвигаться вправо</w:t>
      </w:r>
      <w:r w:rsidR="006A0E56">
        <w:t>. О</w:t>
      </w:r>
      <w:r w:rsidRPr="00AC1F2B">
        <w:t>бщее количество и температура га</w:t>
      </w:r>
      <w:r w:rsidR="006A0E56">
        <w:t xml:space="preserve">зов при этом не изменяются, </w:t>
      </w:r>
      <w:r w:rsidR="006A0E56" w:rsidRPr="006A0E56">
        <w:t>следовательно</w:t>
      </w:r>
      <w:r w:rsidR="006A0E56">
        <w:t>, и</w:t>
      </w:r>
      <w:r w:rsidRPr="00AC1F2B">
        <w:t xml:space="preserve"> давление в цилиндре не изменится. Процесс диффузии водорода придет в равновесие, когда скорость диффузии водорода из правого объёма в левый и из левого объёма в правый станут равны. Скорость просачивания газа через перегородку пропорциональна частоте столкновений молекул этого газа с перегородкой, а значит, пропорциональна объёмной концентрации. Можно ожидать, что система придёт в равновесие, и поршень перестанет двигаться тогда, когда объёмные концентрации водорода в правой и левой частях цилиндра станут равны. Просачивание водорода приводит к уменьшению давления в правом объёме и возрастанию давления в левом. Равновесие восстанавливается посредством движения поршня слева направо. Для смеси газов полное давление является суммой парциальных давлений каждого газа. В правой части цилиндра находится чистый водород. Его парциальное давление равно поэтому полному давлению p0. В левой части при квазистационарном процессе тоже давление p0, но оно является суммой парциальных давлений водорода и азота: </w:t>
      </w:r>
    </w:p>
    <w:p w:rsidR="00AC1F2B" w:rsidRDefault="00AC1F2B" w:rsidP="009B731E">
      <w:r w:rsidRPr="00AC1F2B">
        <w:t>p0=</w:t>
      </w:r>
      <w:proofErr w:type="spellStart"/>
      <w:r w:rsidRPr="00AC1F2B">
        <w:t>pN+p</w:t>
      </w:r>
      <w:r>
        <w:t>H</w:t>
      </w:r>
      <w:proofErr w:type="spellEnd"/>
      <w:r>
        <w:t>.</w:t>
      </w:r>
    </w:p>
    <w:p w:rsidR="009B731E" w:rsidRPr="009B731E" w:rsidRDefault="00A57782" w:rsidP="009B731E">
      <w:r>
        <w:t xml:space="preserve"> Значит, давление водорода,</w:t>
      </w:r>
      <w:r w:rsidR="00AC1F2B">
        <w:t xml:space="preserve"> </w:t>
      </w:r>
      <w:r w:rsidR="00AC1F2B" w:rsidRPr="00AC1F2B">
        <w:t xml:space="preserve">следовательно, и его объёмная концентрация в левой части всегда меньше, чем давление и концентрация водорода в правой части. Поэтому диффузия водорода будет продолжаться до тех пор, пока поршень не займёт крайнее правое положение, и газы полностью смешаются. Это произойдёт при любом начальном соотношении объёмов газов. </w:t>
      </w:r>
    </w:p>
    <w:p w:rsidR="00AD5E48" w:rsidRDefault="00A57782">
      <w:r>
        <w:t>Ответ.</w:t>
      </w:r>
      <w:r w:rsidRPr="00A57782">
        <w:t xml:space="preserve"> </w:t>
      </w:r>
      <w:r>
        <w:t xml:space="preserve">поршень </w:t>
      </w:r>
      <w:r w:rsidRPr="00A57782">
        <w:t>займёт крайнее правое положение</w:t>
      </w:r>
    </w:p>
    <w:p w:rsidR="00A57782" w:rsidRPr="00A57782" w:rsidRDefault="00A57782" w:rsidP="00A57782">
      <w:r>
        <w:t>3)</w:t>
      </w:r>
      <w:r w:rsidRPr="00A57782">
        <w:t xml:space="preserve">Ребра тетраэдра представляют собой одинаковые сопротивления </w:t>
      </w:r>
      <w:r w:rsidRPr="00A57782">
        <w:rPr>
          <w:lang w:val="en-US"/>
        </w:rPr>
        <w:t>R</w:t>
      </w:r>
      <w:r w:rsidRPr="00A57782">
        <w:t>. Каково сопротивление тетраэдра?</w:t>
      </w:r>
    </w:p>
    <w:p w:rsidR="00A57782" w:rsidRDefault="00A57782" w:rsidP="00A57782">
      <w:r w:rsidRPr="00A57782">
        <w:lastRenderedPageBreak/>
        <w:drawing>
          <wp:inline distT="0" distB="0" distL="0" distR="0" wp14:anchorId="1244D816" wp14:editId="76227EE2">
            <wp:extent cx="1943100" cy="18288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82" w:rsidRDefault="00A57782" w:rsidP="00A57782">
      <w:r>
        <w:t>Решение:</w:t>
      </w:r>
    </w:p>
    <w:p w:rsidR="00EB7934" w:rsidRDefault="00EB7934" w:rsidP="00A57782">
      <w:r w:rsidRPr="00EB7934">
        <w:t>Нарисуем эквивалентную электрическую схему тетраэдра</w:t>
      </w:r>
      <w:r w:rsidR="00B02108">
        <w:t>:</w:t>
      </w:r>
    </w:p>
    <w:p w:rsidR="00EB7934" w:rsidRDefault="00EB7934" w:rsidP="00A57782">
      <w:r w:rsidRPr="00EB7934">
        <w:drawing>
          <wp:inline distT="0" distB="0" distL="0" distR="0">
            <wp:extent cx="1685925" cy="1447800"/>
            <wp:effectExtent l="0" t="0" r="9525" b="0"/>
            <wp:docPr id="40" name="Рисунок 40" descr="https://earthz.ru/pic/phys479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arthz.ru/pic/phys4795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82" w:rsidRDefault="00B02108" w:rsidP="00A57782">
      <w:r w:rsidRPr="00540E63">
        <w:t xml:space="preserve"> По</w:t>
      </w:r>
      <w:r w:rsidR="00EB7934" w:rsidRPr="00540E63">
        <w:t xml:space="preserve">дключим точки А и </w:t>
      </w:r>
      <w:proofErr w:type="gramStart"/>
      <w:r w:rsidR="00EB7934" w:rsidRPr="00540E63">
        <w:t>В к</w:t>
      </w:r>
      <w:proofErr w:type="gramEnd"/>
      <w:r w:rsidRPr="00540E63">
        <w:t xml:space="preserve"> источнику напряжения</w:t>
      </w:r>
      <w:r w:rsidR="00EB7934" w:rsidRPr="00540E63">
        <w:t>. Вследствие с</w:t>
      </w:r>
      <w:r w:rsidRPr="00540E63">
        <w:t>имметрии верхней и нижней поло</w:t>
      </w:r>
      <w:r w:rsidR="00EB7934" w:rsidRPr="00540E63">
        <w:t>вины схемы, относительно линии, соединяющей точки А и B, потенциалы точек С и D будут одинаковы, поэтому ток, протекающий через резистор, присоединенный к этим точкам, будет равен нулю, мы можем удалить его, и это не повлияет на величины токов в других частях схемы. Рассмотрим пути тока АСВ и ADB. Полное сопротивление каждого равно 2R. Таким образом, образуются три параллельных пути тока. Два из них имеют сопротивление 2R, и одно имеет сопроти</w:t>
      </w:r>
      <w:r w:rsidR="006A0E56">
        <w:t>вление R. П</w:t>
      </w:r>
      <w:r w:rsidR="00EB7934" w:rsidRPr="00540E63">
        <w:t xml:space="preserve">олное сопротивление такой схемы будет равно R/2. </w:t>
      </w:r>
    </w:p>
    <w:p w:rsidR="006A0E56" w:rsidRPr="006A0E56" w:rsidRDefault="006A0E56" w:rsidP="006A0E56">
      <w:r>
        <w:t>Ответ.</w:t>
      </w:r>
      <w:r w:rsidRPr="006A0E56">
        <w:t xml:space="preserve"> Полное сопротивление такой схемы будет равно R/2.</w:t>
      </w:r>
    </w:p>
    <w:p w:rsidR="00540E63" w:rsidRPr="00540E63" w:rsidRDefault="00540E63" w:rsidP="00540E63">
      <w:r w:rsidRPr="00540E63">
        <w:t xml:space="preserve">4) Для подзарядки автомобильного аккумулятора с ε = 12 </w:t>
      </w:r>
      <w:proofErr w:type="gramStart"/>
      <w:r w:rsidRPr="00540E63">
        <w:t>В  от</w:t>
      </w:r>
      <w:proofErr w:type="gramEnd"/>
      <w:r w:rsidRPr="00540E63">
        <w:t xml:space="preserve"> сети с постоянным напряжением </w:t>
      </w:r>
      <w:r w:rsidRPr="00540E63">
        <w:rPr>
          <w:lang w:val="en-US"/>
        </w:rPr>
        <w:t>U</w:t>
      </w:r>
      <w:r w:rsidRPr="00540E63">
        <w:t xml:space="preserve"> = 5 В собрана схема (см. рис.), содержащая индуктивность </w:t>
      </w:r>
      <w:r w:rsidRPr="00540E63">
        <w:rPr>
          <w:lang w:val="en-US"/>
        </w:rPr>
        <w:t>L</w:t>
      </w:r>
      <w:r w:rsidRPr="00540E63">
        <w:t xml:space="preserve"> = 0,1 Гн, идеальный диод </w:t>
      </w:r>
      <w:r w:rsidRPr="00540E63">
        <w:rPr>
          <w:lang w:val="en-US"/>
        </w:rPr>
        <w:t>D</w:t>
      </w:r>
      <w:r w:rsidRPr="00540E63">
        <w:t xml:space="preserve"> и прерыватель К, который периодически замыкается и размыкается на одинаковое время τ</w:t>
      </w:r>
      <w:r w:rsidRPr="00540E63">
        <w:rPr>
          <w:vertAlign w:val="subscript"/>
        </w:rPr>
        <w:t>1</w:t>
      </w:r>
      <w:r w:rsidRPr="00540E63">
        <w:t xml:space="preserve"> = τ</w:t>
      </w:r>
      <w:r w:rsidRPr="00540E63">
        <w:rPr>
          <w:vertAlign w:val="subscript"/>
        </w:rPr>
        <w:t>2</w:t>
      </w:r>
      <w:r w:rsidRPr="00540E63">
        <w:t xml:space="preserve"> = 0,1 с. За сколько времени можно таким образом осуществить подзарядку аккумулятора на 20 ампер-часов? Сопротивлением всех узлов схемы и диода в прямом направлении пренебречь.</w:t>
      </w:r>
    </w:p>
    <w:p w:rsidR="00540E63" w:rsidRPr="00540E63" w:rsidRDefault="00540E63" w:rsidP="00540E63">
      <w:r w:rsidRPr="00540E63">
        <w:drawing>
          <wp:inline distT="0" distB="0" distL="0" distR="0" wp14:anchorId="41AF19CC" wp14:editId="757D77A8">
            <wp:extent cx="2705100" cy="140208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E63" w:rsidRDefault="00540E63" w:rsidP="00A57782"/>
    <w:p w:rsidR="00540E63" w:rsidRDefault="00540E63" w:rsidP="00A57782">
      <w:r w:rsidRPr="00540E63">
        <w:t xml:space="preserve">Рассмотрим фазу процесса, </w:t>
      </w:r>
      <w:r>
        <w:t xml:space="preserve">когда ключ </w:t>
      </w:r>
      <w:proofErr w:type="gramStart"/>
      <w:r>
        <w:t>К</w:t>
      </w:r>
      <w:proofErr w:type="gramEnd"/>
      <w:r>
        <w:t xml:space="preserve"> замыкают</w:t>
      </w:r>
      <w:r w:rsidRPr="00540E63">
        <w:t xml:space="preserve">. Диод D заперт обратным напряжением E, и ток через аккумулятор не идёт. Индуктивность L находится под напряжением U, а ток IL в начальный момент времени равен нулю. Ток IL начинает возрастать: </w:t>
      </w:r>
    </w:p>
    <w:p w:rsidR="00540E63" w:rsidRDefault="00540E63" w:rsidP="00A57782">
      <w:proofErr w:type="spellStart"/>
      <w:r w:rsidRPr="00540E63">
        <w:t>dIL</w:t>
      </w:r>
      <w:proofErr w:type="spellEnd"/>
      <w:r w:rsidRPr="00540E63">
        <w:t>/</w:t>
      </w:r>
      <w:proofErr w:type="spellStart"/>
      <w:r w:rsidRPr="00540E63">
        <w:t>dt</w:t>
      </w:r>
      <w:proofErr w:type="spellEnd"/>
      <w:r w:rsidRPr="00540E63">
        <w:t>=U/L, и к концу первой фазы достигнет значения I(τ)=</w:t>
      </w:r>
      <w:proofErr w:type="spellStart"/>
      <w:r w:rsidRPr="00540E63">
        <w:t>Uτ</w:t>
      </w:r>
      <w:proofErr w:type="spellEnd"/>
      <w:r w:rsidRPr="00540E63">
        <w:t>/L.</w:t>
      </w:r>
    </w:p>
    <w:p w:rsidR="00540E63" w:rsidRDefault="00540E63" w:rsidP="00A57782">
      <w:r w:rsidRPr="00540E63">
        <w:lastRenderedPageBreak/>
        <w:t xml:space="preserve"> После этого ключ </w:t>
      </w:r>
      <w:proofErr w:type="gramStart"/>
      <w:r w:rsidRPr="00540E63">
        <w:t>К</w:t>
      </w:r>
      <w:proofErr w:type="gramEnd"/>
      <w:r w:rsidRPr="00540E63">
        <w:t xml:space="preserve"> разомкнётся, откроется диод D, и потечёт ток заряда через аккумулятор. Полная ЭДС в контуре равна </w:t>
      </w:r>
    </w:p>
    <w:p w:rsidR="00540E63" w:rsidRDefault="00540E63" w:rsidP="00A57782">
      <w:proofErr w:type="spellStart"/>
      <w:r w:rsidRPr="00540E63">
        <w:t>Eк</w:t>
      </w:r>
      <w:proofErr w:type="spellEnd"/>
      <w:r w:rsidRPr="00540E63">
        <w:t>=U−E=5B−12B=−7В.</w:t>
      </w:r>
    </w:p>
    <w:p w:rsidR="00540E63" w:rsidRDefault="00540E63" w:rsidP="00A57782">
      <w:r w:rsidRPr="00540E63">
        <w:t xml:space="preserve"> Она направлена навстречу току заряда. Поэтому ток в цепи начнет уменьшаться: </w:t>
      </w:r>
    </w:p>
    <w:p w:rsidR="00540E63" w:rsidRDefault="00540E63" w:rsidP="00A57782">
      <w:proofErr w:type="spellStart"/>
      <w:r w:rsidRPr="00540E63">
        <w:t>dIL</w:t>
      </w:r>
      <w:proofErr w:type="spellEnd"/>
      <w:r w:rsidRPr="00540E63">
        <w:t>/</w:t>
      </w:r>
      <w:proofErr w:type="spellStart"/>
      <w:r w:rsidRPr="00540E63">
        <w:t>dt</w:t>
      </w:r>
      <w:proofErr w:type="spellEnd"/>
      <w:r w:rsidRPr="00540E63">
        <w:t>=((U−E)/L), пока не станет равным нулю, после чего зарядка аккумулятора прекратится. Энергию, накопленную в магнитном поле индуктивности L к концу первой фазы, м</w:t>
      </w:r>
      <w:r>
        <w:t>ожно вычислить по формуле: W=LI</w:t>
      </w:r>
      <w:r w:rsidRPr="00540E63">
        <w:rPr>
          <w:vertAlign w:val="superscript"/>
        </w:rPr>
        <w:t>2</w:t>
      </w:r>
      <w:r w:rsidRPr="00540E63">
        <w:t xml:space="preserve">/ </w:t>
      </w:r>
      <w:r>
        <w:t>2=(</w:t>
      </w:r>
      <w:proofErr w:type="spellStart"/>
      <w:r>
        <w:t>Uτ</w:t>
      </w:r>
      <w:proofErr w:type="spellEnd"/>
      <w:r>
        <w:t>)</w:t>
      </w:r>
      <w:r w:rsidRPr="00540E63">
        <w:rPr>
          <w:vertAlign w:val="superscript"/>
        </w:rPr>
        <w:t>2</w:t>
      </w:r>
      <w:r w:rsidRPr="00540E63">
        <w:t xml:space="preserve">/ 2L. </w:t>
      </w:r>
    </w:p>
    <w:p w:rsidR="00540E63" w:rsidRDefault="00540E63" w:rsidP="00A57782">
      <w:r w:rsidRPr="00540E63">
        <w:t xml:space="preserve">Во второй фазе цикла источник питания и аккумулятор совершают работу по перемещению заряда: </w:t>
      </w:r>
    </w:p>
    <w:p w:rsidR="00540E63" w:rsidRDefault="00540E63" w:rsidP="00A57782">
      <w:r>
        <w:t>A=</w:t>
      </w:r>
      <w:proofErr w:type="spellStart"/>
      <w:r>
        <w:t>Qц</w:t>
      </w:r>
      <w:proofErr w:type="spellEnd"/>
      <w:r>
        <w:t xml:space="preserve">(E−U), откуда </w:t>
      </w:r>
      <w:proofErr w:type="spellStart"/>
      <w:r>
        <w:t>Qц</w:t>
      </w:r>
      <w:proofErr w:type="spellEnd"/>
      <w:r>
        <w:t>=(</w:t>
      </w:r>
      <w:proofErr w:type="spellStart"/>
      <w:r>
        <w:t>Uτ</w:t>
      </w:r>
      <w:proofErr w:type="spellEnd"/>
      <w:r>
        <w:t>)</w:t>
      </w:r>
      <w:r w:rsidRPr="00540E63">
        <w:rPr>
          <w:vertAlign w:val="superscript"/>
        </w:rPr>
        <w:t>2</w:t>
      </w:r>
      <w:r w:rsidRPr="00540E63">
        <w:t xml:space="preserve">/2L(E−U). </w:t>
      </w:r>
    </w:p>
    <w:p w:rsidR="00540E63" w:rsidRDefault="00540E63" w:rsidP="00A57782">
      <w:r w:rsidRPr="00540E63">
        <w:t xml:space="preserve">Таков заряд аккумулятора за время одного цикла, а средний ток заряда за цикл: </w:t>
      </w:r>
      <w:proofErr w:type="spellStart"/>
      <w:r w:rsidRPr="00540E63">
        <w:t>Jзар.ср</w:t>
      </w:r>
      <w:proofErr w:type="spellEnd"/>
      <w:r w:rsidRPr="00540E63">
        <w:t>.=</w:t>
      </w:r>
      <w:proofErr w:type="spellStart"/>
      <w:r w:rsidRPr="00540E63">
        <w:t>Qц</w:t>
      </w:r>
      <w:proofErr w:type="spellEnd"/>
      <w:r w:rsidR="00A82644" w:rsidRPr="00A82644">
        <w:t>/</w:t>
      </w:r>
      <w:r w:rsidR="00A82644">
        <w:t>tц≈0,9 А</w:t>
      </w:r>
    </w:p>
    <w:p w:rsidR="00540E63" w:rsidRDefault="00540E63" w:rsidP="00A57782">
      <w:r w:rsidRPr="00540E63">
        <w:t xml:space="preserve"> </w:t>
      </w:r>
      <w:proofErr w:type="spellStart"/>
      <w:r w:rsidRPr="00540E63">
        <w:t>t</w:t>
      </w:r>
      <w:proofErr w:type="gramStart"/>
      <w:r w:rsidRPr="00540E63">
        <w:t>зар.пол</w:t>
      </w:r>
      <w:proofErr w:type="spellEnd"/>
      <w:proofErr w:type="gramEnd"/>
      <w:r w:rsidRPr="00540E63">
        <w:t>.=</w:t>
      </w:r>
      <w:proofErr w:type="spellStart"/>
      <w:r w:rsidRPr="00540E63">
        <w:t>Qэар.пол</w:t>
      </w:r>
      <w:proofErr w:type="spellEnd"/>
      <w:r w:rsidRPr="00540E63">
        <w:t>.</w:t>
      </w:r>
      <w:r w:rsidR="00A82644" w:rsidRPr="00A82644">
        <w:t>/</w:t>
      </w:r>
      <w:proofErr w:type="spellStart"/>
      <w:r w:rsidR="00A82644">
        <w:t>Iзар.ср</w:t>
      </w:r>
      <w:proofErr w:type="spellEnd"/>
      <w:r w:rsidR="00A82644">
        <w:t>.</w:t>
      </w:r>
    </w:p>
    <w:p w:rsidR="00540E63" w:rsidRDefault="00540E63" w:rsidP="00A57782">
      <w:r>
        <w:t xml:space="preserve"> </w:t>
      </w:r>
      <w:r w:rsidR="00A82644">
        <w:t xml:space="preserve"> t</w:t>
      </w:r>
      <w:proofErr w:type="gramStart"/>
      <w:r w:rsidR="00A82644">
        <w:t>зар.пол</w:t>
      </w:r>
      <w:proofErr w:type="gramEnd"/>
      <w:r w:rsidR="00A82644">
        <w:t>.≈22,4ч</w:t>
      </w:r>
    </w:p>
    <w:p w:rsidR="00A82644" w:rsidRDefault="00A82644" w:rsidP="00A57782">
      <w:r>
        <w:t>Ответ.22,4 ч</w:t>
      </w:r>
    </w:p>
    <w:p w:rsidR="00EE3B2F" w:rsidRPr="00EE3B2F" w:rsidRDefault="00EE3B2F" w:rsidP="00EE3B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430530</wp:posOffset>
                </wp:positionV>
                <wp:extent cx="0" cy="847725"/>
                <wp:effectExtent l="76200" t="38100" r="57150" b="95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9CFD" id="Прямая со стрелкой 49" o:spid="_x0000_s1026" type="#_x0000_t32" style="position:absolute;margin-left:154.2pt;margin-top:33.9pt;width:0;height:66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t>5)</w:t>
      </w:r>
      <w:r w:rsidRPr="00EE3B2F">
        <w:t>На рисунке показаны положения тонкой собирающей линзы и ее фокусов, а также отрезок АВ – часть траектории луча света. Построить траекторию этого луча после преломления в линзе.</w:t>
      </w:r>
    </w:p>
    <w:p w:rsidR="00EE3B2F" w:rsidRDefault="00EE3B2F" w:rsidP="00EE3B2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66040</wp:posOffset>
                </wp:positionV>
                <wp:extent cx="381000" cy="590550"/>
                <wp:effectExtent l="0" t="0" r="7620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2C12" id="Прямая со стрелкой 48" o:spid="_x0000_s1026" type="#_x0000_t32" style="position:absolute;margin-left:155.7pt;margin-top:5.2pt;width:30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46990</wp:posOffset>
                </wp:positionV>
                <wp:extent cx="9525" cy="1323975"/>
                <wp:effectExtent l="0" t="0" r="28575" b="952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239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16D6CC" id="Прямая соединительная линия 4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7pt,3.7pt" to="186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" strokecolor="black [3200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75FF31" wp14:editId="55CBF229">
                <wp:simplePos x="0" y="0"/>
                <wp:positionH relativeFrom="column">
                  <wp:posOffset>758190</wp:posOffset>
                </wp:positionH>
                <wp:positionV relativeFrom="paragraph">
                  <wp:posOffset>647064</wp:posOffset>
                </wp:positionV>
                <wp:extent cx="1609725" cy="647700"/>
                <wp:effectExtent l="0" t="0" r="952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647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1BBBA" id="Прямая соединительная линия 4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50.95pt" to="186.4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" strokecolor="black [3200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767714</wp:posOffset>
                </wp:positionH>
                <wp:positionV relativeFrom="paragraph">
                  <wp:posOffset>75565</wp:posOffset>
                </wp:positionV>
                <wp:extent cx="1190625" cy="504825"/>
                <wp:effectExtent l="0" t="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5048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27ABD" id="Прямая соединительная линия 4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5.95pt" to="154.2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" strokecolor="black [3200]">
                <v:stroke dashstyle="dash"/>
              </v:line>
            </w:pict>
          </mc:Fallback>
        </mc:AlternateContent>
      </w:r>
      <w:r w:rsidRPr="00EE3B2F">
        <w:drawing>
          <wp:inline distT="0" distB="0" distL="0" distR="0" wp14:anchorId="4B862EC3" wp14:editId="75BCD94F">
            <wp:extent cx="3768872" cy="14859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76" cy="148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C2" w:rsidRPr="00ED0FC2" w:rsidRDefault="00ED0FC2" w:rsidP="00ED0FC2">
      <w:r>
        <w:t>6)</w:t>
      </w:r>
      <w:r w:rsidRPr="00ED0FC2">
        <w:t xml:space="preserve">На идеально гладкой горизонтальной поверхности расположен брусок массой М = 1 кг, скрепленный пружинами, жесткость каждой из которых </w:t>
      </w:r>
      <w:r w:rsidRPr="00ED0FC2">
        <w:rPr>
          <w:lang w:val="en-US"/>
        </w:rPr>
        <w:t>k</w:t>
      </w:r>
      <w:r w:rsidRPr="00ED0FC2">
        <w:t xml:space="preserve"> = 30 Н/м (см. рис.). На бруске лежит шайба массой 0,5 кг. Система «брусок-шайба» приводится в колебательное движение. Определите максимальную амплитуду колебаний, при котором система будет двигаться как единое целое, то есть без проскальзывания шайбы по бруску. Коэффициент трения скольжения между бруском и шайбой μ</w:t>
      </w:r>
      <w:r w:rsidRPr="00ED0FC2">
        <w:rPr>
          <w:lang w:val="en-US"/>
        </w:rPr>
        <w:t xml:space="preserve"> = 0</w:t>
      </w:r>
      <w:r w:rsidRPr="00ED0FC2">
        <w:t>,4.</w:t>
      </w:r>
    </w:p>
    <w:p w:rsidR="00ED0FC2" w:rsidRDefault="00ED0FC2" w:rsidP="00ED0FC2">
      <w:r w:rsidRPr="00ED0FC2">
        <w:drawing>
          <wp:inline distT="0" distB="0" distL="0" distR="0" wp14:anchorId="748B15F7" wp14:editId="16D6A6CF">
            <wp:extent cx="1699260" cy="15621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4E0" w:rsidRDefault="00CD44E0" w:rsidP="00ED0FC2">
      <w:r w:rsidRPr="00CD44E0">
        <w:t>Решение:</w:t>
      </w:r>
    </w:p>
    <w:p w:rsidR="00CD44E0" w:rsidRDefault="00CD44E0" w:rsidP="00ED0FC2">
      <w:r w:rsidRPr="00CD44E0">
        <w:t xml:space="preserve"> Шайба не будет проскальзывать, если в системе отсчета, связанной с бруском, максимальная сила инерции не будет превышать</w:t>
      </w:r>
      <w:r>
        <w:t xml:space="preserve"> силу трения скольжения или </w:t>
      </w:r>
      <w:proofErr w:type="gramStart"/>
      <w:r>
        <w:t>a</w:t>
      </w:r>
      <w:r>
        <w:rPr>
          <w:vertAlign w:val="subscript"/>
          <w:lang w:val="en-US"/>
        </w:rPr>
        <w:t>MAX</w:t>
      </w:r>
      <w:r w:rsidRPr="00CD44E0">
        <w:t>&lt;</w:t>
      </w:r>
      <w:proofErr w:type="spellStart"/>
      <w:proofErr w:type="gramEnd"/>
      <w:r w:rsidRPr="00CD44E0">
        <w:t>μg</w:t>
      </w:r>
      <w:proofErr w:type="spellEnd"/>
      <w:r w:rsidRPr="00CD44E0">
        <w:t>.</w:t>
      </w:r>
    </w:p>
    <w:p w:rsidR="00CD44E0" w:rsidRDefault="00CD44E0" w:rsidP="00ED0FC2">
      <w:r w:rsidRPr="00CD44E0">
        <w:lastRenderedPageBreak/>
        <w:t xml:space="preserve"> Так как колебания бруска и шайбы в случае отсутствия с</w:t>
      </w:r>
      <w:r>
        <w:t>кольжения гармонические, то a</w:t>
      </w:r>
      <w:r>
        <w:rPr>
          <w:vertAlign w:val="subscript"/>
          <w:lang w:val="en-US"/>
        </w:rPr>
        <w:t>MAX</w:t>
      </w:r>
      <w:r>
        <w:t>=Aω</w:t>
      </w:r>
      <w:r w:rsidRPr="00CD44E0">
        <w:rPr>
          <w:vertAlign w:val="superscript"/>
        </w:rPr>
        <w:t>2</w:t>
      </w:r>
      <w:r w:rsidRPr="00CD44E0">
        <w:t>,</w:t>
      </w:r>
      <w:r>
        <w:t xml:space="preserve"> где A — амплитуда колебаний, ω</w:t>
      </w:r>
      <w:r w:rsidRPr="00CD44E0">
        <w:rPr>
          <w:vertAlign w:val="superscript"/>
        </w:rPr>
        <w:t>2</w:t>
      </w:r>
      <w:r w:rsidRPr="00CD44E0">
        <w:t>=2k/(</w:t>
      </w:r>
      <w:proofErr w:type="spellStart"/>
      <w:r w:rsidRPr="00CD44E0">
        <w:t>M+m</w:t>
      </w:r>
      <w:proofErr w:type="spellEnd"/>
      <w:r w:rsidRPr="00CD44E0">
        <w:t>) циклическая частота колебаний системы. Подставляя в исходное неравенство, получаем A&lt;</w:t>
      </w:r>
      <w:proofErr w:type="spellStart"/>
      <w:r w:rsidRPr="00CD44E0">
        <w:t>μg</w:t>
      </w:r>
      <w:proofErr w:type="spellEnd"/>
      <w:r w:rsidRPr="00CD44E0">
        <w:t>(</w:t>
      </w:r>
      <w:proofErr w:type="spellStart"/>
      <w:r w:rsidRPr="00CD44E0">
        <w:t>m+M</w:t>
      </w:r>
      <w:proofErr w:type="spellEnd"/>
      <w:r w:rsidRPr="00CD44E0">
        <w:t>)/2k=0,4</w:t>
      </w:r>
      <w:r w:rsidRPr="00CD44E0">
        <w:rPr>
          <w:rFonts w:ascii="Cambria Math" w:hAnsi="Cambria Math" w:cs="Cambria Math"/>
        </w:rPr>
        <w:t>⋅</w:t>
      </w:r>
      <w:r w:rsidRPr="00CD44E0">
        <w:t>10</w:t>
      </w:r>
      <w:r w:rsidRPr="00CD44E0">
        <w:rPr>
          <w:rFonts w:ascii="Cambria Math" w:hAnsi="Cambria Math" w:cs="Cambria Math"/>
        </w:rPr>
        <w:t>⋅</w:t>
      </w:r>
      <w:r w:rsidRPr="00CD44E0">
        <w:t>1,560=0,1</w:t>
      </w:r>
      <w:r w:rsidRPr="00CD44E0">
        <w:rPr>
          <w:rFonts w:ascii="Calibri" w:hAnsi="Calibri" w:cs="Calibri"/>
        </w:rPr>
        <w:t>м</w:t>
      </w:r>
      <w:r w:rsidRPr="00CD44E0">
        <w:t>=10</w:t>
      </w:r>
      <w:r w:rsidRPr="00CD44E0">
        <w:rPr>
          <w:rFonts w:ascii="Calibri" w:hAnsi="Calibri" w:cs="Calibri"/>
        </w:rPr>
        <w:t>см</w:t>
      </w:r>
      <w:r w:rsidRPr="00CD44E0">
        <w:t xml:space="preserve">. </w:t>
      </w:r>
    </w:p>
    <w:p w:rsidR="00CD44E0" w:rsidRDefault="00CD44E0" w:rsidP="00ED0FC2">
      <w:r>
        <w:t>Ответ.10 см</w:t>
      </w:r>
    </w:p>
    <w:p w:rsidR="00CD44E0" w:rsidRPr="00CD44E0" w:rsidRDefault="00CD44E0" w:rsidP="00CD44E0">
      <w:r>
        <w:t>7)</w:t>
      </w:r>
      <w:r w:rsidRPr="00CD44E0">
        <w:t xml:space="preserve">Пуля массой </w:t>
      </w:r>
      <w:r w:rsidRPr="00CD44E0">
        <w:rPr>
          <w:lang w:val="en-US"/>
        </w:rPr>
        <w:t>m</w:t>
      </w:r>
      <w:r w:rsidRPr="00CD44E0">
        <w:t xml:space="preserve"> и удельной теплоемкостью с, имеющая скорость </w:t>
      </w:r>
      <w:r w:rsidRPr="00CD44E0">
        <w:rPr>
          <w:lang w:val="en-US"/>
        </w:rPr>
        <w:t>v</w:t>
      </w:r>
      <w:r w:rsidRPr="00CD44E0">
        <w:rPr>
          <w:vertAlign w:val="subscript"/>
        </w:rPr>
        <w:t>0</w:t>
      </w:r>
      <w:r w:rsidRPr="00CD44E0">
        <w:t xml:space="preserve">, пробивает брусок массы М (М </w:t>
      </w:r>
      <m:oMath>
        <m:r>
          <w:rPr>
            <w:rFonts w:ascii="Cambria Math" w:hAnsi="Cambria Math"/>
          </w:rPr>
          <m:t>≫</m:t>
        </m:r>
      </m:oMath>
      <w:r w:rsidRPr="00CD44E0">
        <w:t xml:space="preserve"> </w:t>
      </w:r>
      <w:r w:rsidRPr="00CD44E0">
        <w:rPr>
          <w:lang w:val="en-US"/>
        </w:rPr>
        <w:t>m</w:t>
      </w:r>
      <w:r w:rsidRPr="00CD44E0">
        <w:t xml:space="preserve">), сделанный из материала с низкой теплопроводностью. После этого брусок начинает скользить по поверхности со скоростью </w:t>
      </w:r>
      <w:r w:rsidRPr="00CD44E0">
        <w:rPr>
          <w:lang w:val="en-US"/>
        </w:rPr>
        <w:t>U</w:t>
      </w:r>
      <w:r w:rsidRPr="00CD44E0">
        <w:t>. Определите изменение температуры пули.</w:t>
      </w:r>
    </w:p>
    <w:p w:rsidR="00CD44E0" w:rsidRDefault="00CD44E0" w:rsidP="00CD44E0">
      <w:r w:rsidRPr="00CD44E0">
        <w:drawing>
          <wp:inline distT="0" distB="0" distL="0" distR="0" wp14:anchorId="2E8A67FA" wp14:editId="0EC39AEB">
            <wp:extent cx="2948940" cy="784860"/>
            <wp:effectExtent l="1905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A8" w:rsidRDefault="00151DA8" w:rsidP="00CD44E0">
      <w:r w:rsidRPr="00151DA8">
        <w:t xml:space="preserve">Решение: </w:t>
      </w:r>
    </w:p>
    <w:p w:rsidR="004122C7" w:rsidRDefault="00151DA8" w:rsidP="00CD44E0">
      <w:r w:rsidRPr="00151DA8">
        <w:t>Пробивание пулей внутренности бруска связано с разрушением его внутренней структуры и нагреванием системы "пуля-брусок" и представляет собой типичный пример неупругого соударения. Обозначим через Q — часть начальной кинетической энергии пули, переходящей во внутреннюю энергию системы "пуля-брусок". Бели пренебречь работой по разрушению материала бруска, то Q — это количество тепла, выделившееся в системе. В силу малой (по сравнению с пулей) теплопроводности материала бруска, это тепло практически целиком выделится в пуле, так что изменение ее температуры в этом случае можно найти из соотношения ΔT=Q/</w:t>
      </w:r>
      <w:proofErr w:type="spellStart"/>
      <w:r w:rsidRPr="00151DA8">
        <w:t>cm</w:t>
      </w:r>
      <w:proofErr w:type="spellEnd"/>
      <w:r w:rsidRPr="00151DA8">
        <w:t xml:space="preserve">. Выражение для Q можно получить из законов сохранения энергии </w:t>
      </w:r>
    </w:p>
    <w:p w:rsidR="004122C7" w:rsidRDefault="004122C7" w:rsidP="00CD44E0">
      <w:r>
        <w:rPr>
          <w:lang w:val="en-US"/>
        </w:rPr>
        <w:t>mV</w:t>
      </w:r>
      <w:r>
        <w:rPr>
          <w:vertAlign w:val="subscript"/>
        </w:rPr>
        <w:t>0</w:t>
      </w:r>
      <w:r>
        <w:rPr>
          <w:vertAlign w:val="superscript"/>
        </w:rPr>
        <w:t>2</w:t>
      </w:r>
      <w:r w:rsidRPr="004122C7">
        <w:t>/</w:t>
      </w:r>
      <w:r>
        <w:t xml:space="preserve"> </w:t>
      </w:r>
      <w:proofErr w:type="gramStart"/>
      <w:r>
        <w:t>2=</w:t>
      </w:r>
      <w:proofErr w:type="gramEnd"/>
      <w:r>
        <w:t>mv′</w:t>
      </w:r>
      <w:r w:rsidRPr="004122C7">
        <w:rPr>
          <w:vertAlign w:val="superscript"/>
        </w:rPr>
        <w:t>2</w:t>
      </w:r>
      <w:r w:rsidRPr="004122C7">
        <w:t>/2</w:t>
      </w:r>
      <w:r>
        <w:t>+</w:t>
      </w:r>
      <w:r w:rsidRPr="004122C7">
        <w:t>MU</w:t>
      </w:r>
      <w:r w:rsidRPr="004122C7">
        <w:rPr>
          <w:vertAlign w:val="superscript"/>
        </w:rPr>
        <w:t>2</w:t>
      </w:r>
      <w:r w:rsidRPr="004122C7">
        <w:t xml:space="preserve">/ </w:t>
      </w:r>
      <w:r w:rsidR="00151DA8" w:rsidRPr="004122C7">
        <w:t>2</w:t>
      </w:r>
      <w:r w:rsidR="00151DA8" w:rsidRPr="00151DA8">
        <w:t>+Q и импульса mv0=</w:t>
      </w:r>
      <w:proofErr w:type="spellStart"/>
      <w:r w:rsidR="00151DA8" w:rsidRPr="00151DA8">
        <w:t>mv</w:t>
      </w:r>
      <w:proofErr w:type="spellEnd"/>
      <w:r w:rsidR="00151DA8" w:rsidRPr="00151DA8">
        <w:t xml:space="preserve">′+MU. </w:t>
      </w:r>
    </w:p>
    <w:p w:rsidR="004122C7" w:rsidRDefault="00151DA8" w:rsidP="00CD44E0">
      <w:r w:rsidRPr="00151DA8">
        <w:t>Здесь v′ - скорость пули, вылетевшей из бруска. Выражая v′ из второго равенства и подставляя его в первое, находим</w:t>
      </w:r>
    </w:p>
    <w:p w:rsidR="004122C7" w:rsidRDefault="004122C7" w:rsidP="00CD44E0">
      <w:r>
        <w:t xml:space="preserve"> Q=MU(v</w:t>
      </w:r>
      <w:r w:rsidRPr="004122C7">
        <w:rPr>
          <w:vertAlign w:val="subscript"/>
        </w:rPr>
        <w:t>0</w:t>
      </w:r>
      <w:r w:rsidR="00151DA8" w:rsidRPr="00151DA8">
        <w:t>−U</w:t>
      </w:r>
      <w:r w:rsidRPr="004122C7">
        <w:t>/</w:t>
      </w:r>
      <w:r w:rsidR="00151DA8" w:rsidRPr="00151DA8">
        <w:t>2(1+M</w:t>
      </w:r>
      <w:r w:rsidRPr="004122C7">
        <w:t>/</w:t>
      </w:r>
      <w:r w:rsidR="00151DA8" w:rsidRPr="00151DA8">
        <w:t>m)), откуда ΔT=MU</w:t>
      </w:r>
      <w:r w:rsidRPr="004122C7">
        <w:t>/</w:t>
      </w:r>
      <w:proofErr w:type="spellStart"/>
      <w:r w:rsidR="00151DA8" w:rsidRPr="00151DA8">
        <w:t>cm</w:t>
      </w:r>
      <w:proofErr w:type="spellEnd"/>
      <w:r w:rsidRPr="004122C7">
        <w:t>*</w:t>
      </w:r>
      <w:r>
        <w:t>(v</w:t>
      </w:r>
      <w:r w:rsidRPr="00986E9E">
        <w:rPr>
          <w:vertAlign w:val="subscript"/>
        </w:rPr>
        <w:t>0</w:t>
      </w:r>
      <w:r w:rsidR="00151DA8" w:rsidRPr="00151DA8">
        <w:t>−U</w:t>
      </w:r>
      <w:r w:rsidRPr="004122C7">
        <w:t>/</w:t>
      </w:r>
      <w:r w:rsidR="00151DA8" w:rsidRPr="00151DA8">
        <w:t>2(1+M</w:t>
      </w:r>
      <w:r w:rsidRPr="004122C7">
        <w:t>/</w:t>
      </w:r>
      <w:r w:rsidR="00151DA8" w:rsidRPr="00151DA8">
        <w:t>m)).</w:t>
      </w:r>
    </w:p>
    <w:p w:rsidR="00CD44E0" w:rsidRDefault="00151DA8" w:rsidP="00CD44E0">
      <w:pPr>
        <w:rPr>
          <w:rFonts w:ascii="Calibri" w:hAnsi="Calibri" w:cs="Calibri"/>
        </w:rPr>
      </w:pPr>
      <w:r w:rsidRPr="00151DA8">
        <w:t xml:space="preserve"> </w:t>
      </w:r>
      <w:r w:rsidR="00986E9E">
        <w:t>Из полученной</w:t>
      </w:r>
      <w:r w:rsidRPr="00151DA8">
        <w:t xml:space="preserve"> формулы следует, что при U&gt;2v0/(1+M/m) имеет место неравенство Δ</w:t>
      </w:r>
      <w:proofErr w:type="gramStart"/>
      <w:r w:rsidRPr="00151DA8">
        <w:t>T&lt;</w:t>
      </w:r>
      <w:proofErr w:type="gramEnd"/>
      <w:r w:rsidRPr="00151DA8">
        <w:t>0.</w:t>
      </w:r>
      <w:r w:rsidR="00986E9E">
        <w:t xml:space="preserve"> Это означает, что п</w:t>
      </w:r>
      <w:r w:rsidRPr="00151DA8">
        <w:t>уля при пролете сквозь брусок может охладиться, а ее тепловая энергия перейт</w:t>
      </w:r>
      <w:r w:rsidR="00986E9E">
        <w:t>и в кинетическую энергию бруска.</w:t>
      </w:r>
      <w:r w:rsidRPr="00151DA8">
        <w:t xml:space="preserve"> </w:t>
      </w:r>
      <w:r w:rsidR="007F512D">
        <w:t>Оценим</w:t>
      </w:r>
      <w:r w:rsidRPr="00151DA8">
        <w:t xml:space="preserve"> работу, совершаемую пулей по разрушению материала бруска. Эта работа производится в объеме канала, пробиваемого пулей при пролете через брусок. Следовательно, с точностью до числовых множителей: </w:t>
      </w:r>
      <w:proofErr w:type="spellStart"/>
      <w:r w:rsidRPr="00151DA8">
        <w:t>A</w:t>
      </w:r>
      <w:r w:rsidRPr="00151DA8">
        <w:rPr>
          <w:rFonts w:ascii="Cambria Math" w:hAnsi="Cambria Math" w:cs="Cambria Math"/>
        </w:rPr>
        <w:t>∼</w:t>
      </w:r>
      <w:r w:rsidRPr="00151DA8">
        <w:t>l</w:t>
      </w:r>
      <w:r w:rsidRPr="00151DA8">
        <w:rPr>
          <w:rFonts w:ascii="Calibri" w:hAnsi="Calibri" w:cs="Calibri"/>
        </w:rPr>
        <w:t>Δ</w:t>
      </w:r>
      <w:r w:rsidRPr="00151DA8">
        <w:t>S</w:t>
      </w:r>
      <w:proofErr w:type="spellEnd"/>
      <w:r w:rsidRPr="00151DA8">
        <w:t xml:space="preserve">, </w:t>
      </w:r>
      <w:r w:rsidRPr="00151DA8">
        <w:rPr>
          <w:rFonts w:ascii="Calibri" w:hAnsi="Calibri" w:cs="Calibri"/>
        </w:rPr>
        <w:t>где</w:t>
      </w:r>
      <w:r w:rsidRPr="00151DA8">
        <w:t xml:space="preserve"> l </w:t>
      </w:r>
      <w:r w:rsidRPr="00151DA8">
        <w:rPr>
          <w:rFonts w:ascii="Calibri" w:hAnsi="Calibri" w:cs="Calibri"/>
        </w:rPr>
        <w:t>—</w:t>
      </w:r>
      <w:r w:rsidRPr="00151DA8">
        <w:t xml:space="preserve"> </w:t>
      </w:r>
      <w:r w:rsidRPr="00151DA8">
        <w:rPr>
          <w:rFonts w:ascii="Calibri" w:hAnsi="Calibri" w:cs="Calibri"/>
        </w:rPr>
        <w:t>длина</w:t>
      </w:r>
      <w:r w:rsidRPr="00151DA8">
        <w:t xml:space="preserve"> </w:t>
      </w:r>
      <w:r w:rsidRPr="00151DA8">
        <w:rPr>
          <w:rFonts w:ascii="Calibri" w:hAnsi="Calibri" w:cs="Calibri"/>
        </w:rPr>
        <w:t>канала</w:t>
      </w:r>
      <w:r w:rsidRPr="00151DA8">
        <w:t xml:space="preserve">, </w:t>
      </w:r>
      <w:r w:rsidRPr="00151DA8">
        <w:rPr>
          <w:rFonts w:ascii="Calibri" w:hAnsi="Calibri" w:cs="Calibri"/>
        </w:rPr>
        <w:t>Δ</w:t>
      </w:r>
      <w:r w:rsidRPr="00151DA8">
        <w:t xml:space="preserve">S </w:t>
      </w:r>
      <w:r w:rsidRPr="00151DA8">
        <w:rPr>
          <w:rFonts w:ascii="Calibri" w:hAnsi="Calibri" w:cs="Calibri"/>
        </w:rPr>
        <w:t>—</w:t>
      </w:r>
      <w:r w:rsidRPr="00151DA8">
        <w:t xml:space="preserve"> </w:t>
      </w:r>
      <w:r w:rsidRPr="00151DA8">
        <w:rPr>
          <w:rFonts w:ascii="Calibri" w:hAnsi="Calibri" w:cs="Calibri"/>
        </w:rPr>
        <w:t>площадь</w:t>
      </w:r>
      <w:r w:rsidRPr="00151DA8">
        <w:t xml:space="preserve"> </w:t>
      </w:r>
      <w:r w:rsidRPr="00151DA8">
        <w:rPr>
          <w:rFonts w:ascii="Calibri" w:hAnsi="Calibri" w:cs="Calibri"/>
        </w:rPr>
        <w:t>поперечного</w:t>
      </w:r>
      <w:r w:rsidRPr="00151DA8">
        <w:t xml:space="preserve"> </w:t>
      </w:r>
      <w:r w:rsidRPr="00151DA8">
        <w:rPr>
          <w:rFonts w:ascii="Calibri" w:hAnsi="Calibri" w:cs="Calibri"/>
        </w:rPr>
        <w:t>сечения</w:t>
      </w:r>
      <w:r w:rsidRPr="00151DA8">
        <w:t xml:space="preserve"> </w:t>
      </w:r>
      <w:r w:rsidRPr="00151DA8">
        <w:rPr>
          <w:rFonts w:ascii="Calibri" w:hAnsi="Calibri" w:cs="Calibri"/>
        </w:rPr>
        <w:t>пули</w:t>
      </w:r>
      <w:r w:rsidRPr="00151DA8">
        <w:t xml:space="preserve">. </w:t>
      </w:r>
      <w:r w:rsidRPr="00151DA8">
        <w:rPr>
          <w:rFonts w:ascii="Calibri" w:hAnsi="Calibri" w:cs="Calibri"/>
        </w:rPr>
        <w:t>Длина</w:t>
      </w:r>
      <w:r w:rsidRPr="00151DA8">
        <w:t xml:space="preserve"> </w:t>
      </w:r>
      <w:r w:rsidRPr="00151DA8">
        <w:rPr>
          <w:rFonts w:ascii="Calibri" w:hAnsi="Calibri" w:cs="Calibri"/>
        </w:rPr>
        <w:t>канала</w:t>
      </w:r>
      <w:r w:rsidRPr="00151DA8">
        <w:t xml:space="preserve">, </w:t>
      </w:r>
      <w:r w:rsidRPr="00151DA8">
        <w:rPr>
          <w:rFonts w:ascii="Calibri" w:hAnsi="Calibri" w:cs="Calibri"/>
        </w:rPr>
        <w:t>по</w:t>
      </w:r>
      <w:r w:rsidRPr="00151DA8">
        <w:t xml:space="preserve"> </w:t>
      </w:r>
      <w:r w:rsidRPr="00151DA8">
        <w:rPr>
          <w:rFonts w:ascii="Calibri" w:hAnsi="Calibri" w:cs="Calibri"/>
        </w:rPr>
        <w:t>порядку</w:t>
      </w:r>
      <w:r w:rsidRPr="00151DA8">
        <w:t xml:space="preserve"> </w:t>
      </w:r>
      <w:r w:rsidRPr="00151DA8">
        <w:rPr>
          <w:rFonts w:ascii="Calibri" w:hAnsi="Calibri" w:cs="Calibri"/>
        </w:rPr>
        <w:t>величины</w:t>
      </w:r>
      <w:r w:rsidRPr="00151DA8">
        <w:t xml:space="preserve">, </w:t>
      </w:r>
      <w:r w:rsidRPr="00151DA8">
        <w:rPr>
          <w:rFonts w:ascii="Calibri" w:hAnsi="Calibri" w:cs="Calibri"/>
        </w:rPr>
        <w:t>совпадает</w:t>
      </w:r>
      <w:r w:rsidRPr="00151DA8">
        <w:t xml:space="preserve"> </w:t>
      </w:r>
      <w:r w:rsidRPr="00151DA8">
        <w:rPr>
          <w:rFonts w:ascii="Calibri" w:hAnsi="Calibri" w:cs="Calibri"/>
        </w:rPr>
        <w:t>со</w:t>
      </w:r>
      <w:r w:rsidRPr="00151DA8">
        <w:t xml:space="preserve"> </w:t>
      </w:r>
      <w:r w:rsidRPr="00151DA8">
        <w:rPr>
          <w:rFonts w:ascii="Calibri" w:hAnsi="Calibri" w:cs="Calibri"/>
        </w:rPr>
        <w:t>средним</w:t>
      </w:r>
      <w:r w:rsidRPr="00151DA8">
        <w:t xml:space="preserve"> </w:t>
      </w:r>
      <w:r w:rsidRPr="00151DA8">
        <w:rPr>
          <w:rFonts w:ascii="Calibri" w:hAnsi="Calibri" w:cs="Calibri"/>
        </w:rPr>
        <w:t>размером</w:t>
      </w:r>
      <w:r w:rsidRPr="00151DA8">
        <w:t xml:space="preserve"> </w:t>
      </w:r>
      <w:r w:rsidRPr="00151DA8">
        <w:rPr>
          <w:rFonts w:ascii="Calibri" w:hAnsi="Calibri" w:cs="Calibri"/>
        </w:rPr>
        <w:t>бруска</w:t>
      </w:r>
      <w:r w:rsidRPr="00151DA8">
        <w:t>: l</w:t>
      </w:r>
      <w:r w:rsidRPr="00151DA8">
        <w:rPr>
          <w:rFonts w:ascii="Cambria Math" w:hAnsi="Cambria Math" w:cs="Cambria Math"/>
        </w:rPr>
        <w:t>∼</w:t>
      </w:r>
      <w:r w:rsidR="007F512D">
        <w:t>V</w:t>
      </w:r>
      <w:r w:rsidR="007F512D" w:rsidRPr="007F512D">
        <w:rPr>
          <w:vertAlign w:val="superscript"/>
        </w:rPr>
        <w:t>1/3</w:t>
      </w:r>
      <w:r w:rsidR="007F512D">
        <w:t xml:space="preserve"> </w:t>
      </w:r>
      <w:r w:rsidRPr="00151DA8">
        <w:rPr>
          <w:rFonts w:ascii="Calibri" w:hAnsi="Calibri" w:cs="Calibri"/>
        </w:rPr>
        <w:t>бр</w:t>
      </w:r>
      <w:r w:rsidRPr="00151DA8">
        <w:rPr>
          <w:rFonts w:ascii="Cambria Math" w:hAnsi="Cambria Math" w:cs="Cambria Math"/>
        </w:rPr>
        <w:t>∼</w:t>
      </w:r>
      <w:r w:rsidR="007F512D">
        <w:t>M</w:t>
      </w:r>
      <w:r w:rsidR="007F512D" w:rsidRPr="007F512D">
        <w:rPr>
          <w:vertAlign w:val="superscript"/>
        </w:rPr>
        <w:t>1/3</w:t>
      </w:r>
      <w:r w:rsidRPr="00151DA8">
        <w:t xml:space="preserve">. </w:t>
      </w:r>
      <w:r w:rsidRPr="00151DA8">
        <w:rPr>
          <w:rFonts w:ascii="Calibri" w:hAnsi="Calibri" w:cs="Calibri"/>
        </w:rPr>
        <w:t>Площадь</w:t>
      </w:r>
      <w:r w:rsidRPr="00151DA8">
        <w:t xml:space="preserve"> </w:t>
      </w:r>
      <w:r w:rsidRPr="00151DA8">
        <w:rPr>
          <w:rFonts w:ascii="Calibri" w:hAnsi="Calibri" w:cs="Calibri"/>
        </w:rPr>
        <w:t>сечения</w:t>
      </w:r>
      <w:r w:rsidRPr="00151DA8">
        <w:t xml:space="preserve"> </w:t>
      </w:r>
      <w:r w:rsidRPr="00151DA8">
        <w:rPr>
          <w:rFonts w:ascii="Calibri" w:hAnsi="Calibri" w:cs="Calibri"/>
        </w:rPr>
        <w:t>пули</w:t>
      </w:r>
      <w:r w:rsidRPr="00151DA8">
        <w:t xml:space="preserve"> </w:t>
      </w:r>
      <w:r w:rsidRPr="00151DA8">
        <w:rPr>
          <w:rFonts w:ascii="Calibri" w:hAnsi="Calibri" w:cs="Calibri"/>
        </w:rPr>
        <w:t>пропорциональна</w:t>
      </w:r>
      <w:r w:rsidRPr="00151DA8">
        <w:t xml:space="preserve"> </w:t>
      </w:r>
      <w:r w:rsidRPr="00151DA8">
        <w:rPr>
          <w:rFonts w:ascii="Calibri" w:hAnsi="Calibri" w:cs="Calibri"/>
        </w:rPr>
        <w:t>квадрату</w:t>
      </w:r>
      <w:r w:rsidRPr="00151DA8">
        <w:t xml:space="preserve"> </w:t>
      </w:r>
      <w:r w:rsidRPr="00151DA8">
        <w:rPr>
          <w:rFonts w:ascii="Calibri" w:hAnsi="Calibri" w:cs="Calibri"/>
        </w:rPr>
        <w:t>среднего</w:t>
      </w:r>
      <w:r w:rsidRPr="00151DA8">
        <w:t xml:space="preserve"> размера пули ΔS</w:t>
      </w:r>
      <w:r w:rsidRPr="00151DA8">
        <w:rPr>
          <w:rFonts w:ascii="Cambria Math" w:hAnsi="Cambria Math" w:cs="Cambria Math"/>
        </w:rPr>
        <w:t>∼</w:t>
      </w:r>
      <w:r w:rsidR="007F512D">
        <w:t>V</w:t>
      </w:r>
      <w:r w:rsidR="007F512D" w:rsidRPr="007F512D">
        <w:rPr>
          <w:vertAlign w:val="superscript"/>
        </w:rPr>
        <w:t>2/3</w:t>
      </w:r>
      <w:r w:rsidR="007F512D">
        <w:t xml:space="preserve"> </w:t>
      </w:r>
      <w:r w:rsidRPr="00151DA8">
        <w:rPr>
          <w:rFonts w:ascii="Calibri" w:hAnsi="Calibri" w:cs="Calibri"/>
        </w:rPr>
        <w:t>п</w:t>
      </w:r>
      <w:r w:rsidRPr="00151DA8">
        <w:rPr>
          <w:rFonts w:ascii="Cambria Math" w:hAnsi="Cambria Math" w:cs="Cambria Math"/>
        </w:rPr>
        <w:t>∼</w:t>
      </w:r>
      <w:r w:rsidR="007F512D">
        <w:t>m</w:t>
      </w:r>
      <w:r w:rsidR="007F512D" w:rsidRPr="007F512D">
        <w:rPr>
          <w:vertAlign w:val="superscript"/>
        </w:rPr>
        <w:t>2/</w:t>
      </w:r>
      <w:proofErr w:type="gramStart"/>
      <w:r w:rsidR="007F512D" w:rsidRPr="007F512D">
        <w:rPr>
          <w:vertAlign w:val="superscript"/>
        </w:rPr>
        <w:t>3</w:t>
      </w:r>
      <w:r w:rsidR="007F512D">
        <w:t xml:space="preserve"> </w:t>
      </w:r>
      <w:r w:rsidRPr="00151DA8">
        <w:t>,</w:t>
      </w:r>
      <w:proofErr w:type="gramEnd"/>
      <w:r w:rsidRPr="00151DA8">
        <w:t xml:space="preserve"> </w:t>
      </w:r>
      <w:r w:rsidRPr="00151DA8">
        <w:rPr>
          <w:rFonts w:ascii="Calibri" w:hAnsi="Calibri" w:cs="Calibri"/>
        </w:rPr>
        <w:t>следовательно</w:t>
      </w:r>
      <w:r w:rsidRPr="00151DA8">
        <w:t xml:space="preserve"> A</w:t>
      </w:r>
      <w:r w:rsidRPr="00151DA8">
        <w:rPr>
          <w:rFonts w:ascii="Cambria Math" w:hAnsi="Cambria Math" w:cs="Cambria Math"/>
        </w:rPr>
        <w:t>∼</w:t>
      </w:r>
      <w:r w:rsidR="007F512D">
        <w:t>M</w:t>
      </w:r>
      <w:r w:rsidR="007F512D" w:rsidRPr="007F512D">
        <w:rPr>
          <w:vertAlign w:val="superscript"/>
        </w:rPr>
        <w:t>1/3</w:t>
      </w:r>
      <w:r w:rsidR="007F512D" w:rsidRPr="007F512D">
        <w:t xml:space="preserve"> </w:t>
      </w:r>
      <w:r w:rsidR="007F512D">
        <w:t>m</w:t>
      </w:r>
      <w:r w:rsidR="007F512D" w:rsidRPr="007F512D">
        <w:rPr>
          <w:vertAlign w:val="superscript"/>
        </w:rPr>
        <w:t>2/3</w:t>
      </w:r>
      <w:r w:rsidR="007F512D">
        <w:t xml:space="preserve"> </w:t>
      </w:r>
      <w:r w:rsidRPr="00151DA8">
        <w:t xml:space="preserve">. </w:t>
      </w:r>
      <w:r w:rsidRPr="00151DA8">
        <w:rPr>
          <w:rFonts w:ascii="Calibri" w:hAnsi="Calibri" w:cs="Calibri"/>
        </w:rPr>
        <w:t>Если</w:t>
      </w:r>
      <w:r w:rsidRPr="00151DA8">
        <w:t xml:space="preserve"> </w:t>
      </w:r>
      <w:r w:rsidRPr="00151DA8">
        <w:rPr>
          <w:rFonts w:ascii="Calibri" w:hAnsi="Calibri" w:cs="Calibri"/>
        </w:rPr>
        <w:t>сравнить</w:t>
      </w:r>
      <w:r w:rsidRPr="00151DA8">
        <w:t xml:space="preserve"> </w:t>
      </w:r>
      <w:r w:rsidRPr="00151DA8">
        <w:rPr>
          <w:rFonts w:ascii="Calibri" w:hAnsi="Calibri" w:cs="Calibri"/>
        </w:rPr>
        <w:t>эту</w:t>
      </w:r>
      <w:r w:rsidRPr="00151DA8">
        <w:t xml:space="preserve"> </w:t>
      </w:r>
      <w:r w:rsidRPr="00151DA8">
        <w:rPr>
          <w:rFonts w:ascii="Calibri" w:hAnsi="Calibri" w:cs="Calibri"/>
        </w:rPr>
        <w:t>работу</w:t>
      </w:r>
      <w:r w:rsidRPr="00151DA8">
        <w:t xml:space="preserve"> </w:t>
      </w:r>
      <w:r w:rsidRPr="00151DA8">
        <w:rPr>
          <w:rFonts w:ascii="Calibri" w:hAnsi="Calibri" w:cs="Calibri"/>
        </w:rPr>
        <w:t>с</w:t>
      </w:r>
      <w:r w:rsidRPr="00151DA8">
        <w:t xml:space="preserve"> </w:t>
      </w:r>
      <w:r w:rsidRPr="00151DA8">
        <w:rPr>
          <w:rFonts w:ascii="Calibri" w:hAnsi="Calibri" w:cs="Calibri"/>
        </w:rPr>
        <w:t>кинетической</w:t>
      </w:r>
      <w:r w:rsidRPr="00151DA8">
        <w:t xml:space="preserve"> </w:t>
      </w:r>
      <w:r w:rsidRPr="00151DA8">
        <w:rPr>
          <w:rFonts w:ascii="Calibri" w:hAnsi="Calibri" w:cs="Calibri"/>
        </w:rPr>
        <w:t>энергией</w:t>
      </w:r>
      <w:r w:rsidRPr="00151DA8">
        <w:t xml:space="preserve"> </w:t>
      </w:r>
      <w:r w:rsidRPr="00151DA8">
        <w:rPr>
          <w:rFonts w:ascii="Calibri" w:hAnsi="Calibri" w:cs="Calibri"/>
        </w:rPr>
        <w:t>бруска</w:t>
      </w:r>
      <w:r w:rsidRPr="00151DA8">
        <w:t xml:space="preserve"> T, </w:t>
      </w:r>
      <w:r w:rsidRPr="00151DA8">
        <w:rPr>
          <w:rFonts w:ascii="Calibri" w:hAnsi="Calibri" w:cs="Calibri"/>
        </w:rPr>
        <w:t>пропорциональной</w:t>
      </w:r>
      <w:r w:rsidRPr="00151DA8">
        <w:t xml:space="preserve"> M, </w:t>
      </w:r>
      <w:r w:rsidRPr="00151DA8">
        <w:rPr>
          <w:rFonts w:ascii="Calibri" w:hAnsi="Calibri" w:cs="Calibri"/>
        </w:rPr>
        <w:t>получим</w:t>
      </w:r>
      <w:r w:rsidRPr="00151DA8">
        <w:t xml:space="preserve"> A/T</w:t>
      </w:r>
      <w:r w:rsidRPr="00151DA8">
        <w:rPr>
          <w:rFonts w:ascii="Cambria Math" w:hAnsi="Cambria Math" w:cs="Cambria Math"/>
        </w:rPr>
        <w:t>∼</w:t>
      </w:r>
      <w:r w:rsidR="007F512D">
        <w:t>(m/M)</w:t>
      </w:r>
      <w:r w:rsidR="007F512D" w:rsidRPr="007F512D">
        <w:rPr>
          <w:vertAlign w:val="superscript"/>
        </w:rPr>
        <w:t>2/</w:t>
      </w:r>
      <w:proofErr w:type="gramStart"/>
      <w:r w:rsidR="007F512D" w:rsidRPr="007F512D">
        <w:rPr>
          <w:vertAlign w:val="superscript"/>
        </w:rPr>
        <w:t xml:space="preserve">3 </w:t>
      </w:r>
      <w:r w:rsidRPr="00151DA8">
        <w:t>,</w:t>
      </w:r>
      <w:proofErr w:type="gramEnd"/>
      <w:r w:rsidRPr="00151DA8">
        <w:t xml:space="preserve"> </w:t>
      </w:r>
      <w:r w:rsidRPr="00151DA8">
        <w:rPr>
          <w:rFonts w:ascii="Calibri" w:hAnsi="Calibri" w:cs="Calibri"/>
        </w:rPr>
        <w:t>что</w:t>
      </w:r>
      <w:r w:rsidRPr="00151DA8">
        <w:t xml:space="preserve"> </w:t>
      </w:r>
      <w:r w:rsidRPr="00151DA8">
        <w:rPr>
          <w:rFonts w:ascii="Calibri" w:hAnsi="Calibri" w:cs="Calibri"/>
        </w:rPr>
        <w:t>по</w:t>
      </w:r>
      <w:r w:rsidRPr="00151DA8">
        <w:t xml:space="preserve"> </w:t>
      </w:r>
      <w:r w:rsidRPr="00151DA8">
        <w:rPr>
          <w:rFonts w:ascii="Calibri" w:hAnsi="Calibri" w:cs="Calibri"/>
        </w:rPr>
        <w:t>условию</w:t>
      </w:r>
      <w:r w:rsidRPr="00151DA8">
        <w:t xml:space="preserve"> </w:t>
      </w:r>
      <w:r w:rsidRPr="00151DA8">
        <w:rPr>
          <w:rFonts w:ascii="Calibri" w:hAnsi="Calibri" w:cs="Calibri"/>
        </w:rPr>
        <w:t>задачи</w:t>
      </w:r>
      <w:r w:rsidRPr="00151DA8">
        <w:t xml:space="preserve"> </w:t>
      </w:r>
      <w:r w:rsidRPr="00151DA8">
        <w:rPr>
          <w:rFonts w:ascii="Calibri" w:hAnsi="Calibri" w:cs="Calibri"/>
        </w:rPr>
        <w:t>является</w:t>
      </w:r>
      <w:r w:rsidRPr="00151DA8">
        <w:t xml:space="preserve"> </w:t>
      </w:r>
      <w:r w:rsidRPr="00151DA8">
        <w:rPr>
          <w:rFonts w:ascii="Calibri" w:hAnsi="Calibri" w:cs="Calibri"/>
        </w:rPr>
        <w:t>малой</w:t>
      </w:r>
      <w:r w:rsidRPr="00151DA8">
        <w:t xml:space="preserve"> </w:t>
      </w:r>
      <w:r w:rsidRPr="00151DA8">
        <w:rPr>
          <w:rFonts w:ascii="Calibri" w:hAnsi="Calibri" w:cs="Calibri"/>
        </w:rPr>
        <w:t>величиной</w:t>
      </w:r>
    </w:p>
    <w:p w:rsidR="00C04CF2" w:rsidRPr="00C04CF2" w:rsidRDefault="00BB0DDA" w:rsidP="00C04CF2">
      <w:pPr>
        <w:rPr>
          <w:rFonts w:ascii="Calibri" w:hAnsi="Calibri" w:cs="Calibri"/>
        </w:rPr>
      </w:pPr>
      <w:r>
        <w:rPr>
          <w:rFonts w:ascii="Calibri" w:hAnsi="Calibri" w:cs="Calibri"/>
        </w:rPr>
        <w:t>Ответ.</w:t>
      </w:r>
      <w:r w:rsidR="00C04CF2" w:rsidRPr="00C04CF2">
        <w:t xml:space="preserve"> </w:t>
      </w:r>
      <w:r w:rsidR="00C04CF2" w:rsidRPr="00C04CF2">
        <w:rPr>
          <w:rFonts w:ascii="Calibri" w:hAnsi="Calibri" w:cs="Calibri"/>
        </w:rPr>
        <w:t>ΔT=MU/</w:t>
      </w:r>
      <w:proofErr w:type="spellStart"/>
      <w:r w:rsidR="00C04CF2" w:rsidRPr="00C04CF2">
        <w:rPr>
          <w:rFonts w:ascii="Calibri" w:hAnsi="Calibri" w:cs="Calibri"/>
        </w:rPr>
        <w:t>cm</w:t>
      </w:r>
      <w:proofErr w:type="spellEnd"/>
      <w:r w:rsidR="00C04CF2" w:rsidRPr="00C04CF2">
        <w:rPr>
          <w:rFonts w:ascii="Calibri" w:hAnsi="Calibri" w:cs="Calibri"/>
        </w:rPr>
        <w:t>*(v</w:t>
      </w:r>
      <w:r w:rsidR="00C04CF2" w:rsidRPr="00C04CF2">
        <w:rPr>
          <w:rFonts w:ascii="Calibri" w:hAnsi="Calibri" w:cs="Calibri"/>
          <w:vertAlign w:val="subscript"/>
        </w:rPr>
        <w:t>0</w:t>
      </w:r>
      <w:r w:rsidR="00C04CF2" w:rsidRPr="00C04CF2">
        <w:rPr>
          <w:rFonts w:ascii="Calibri" w:hAnsi="Calibri" w:cs="Calibri"/>
        </w:rPr>
        <w:t>−U/2(1+M/m)).</w:t>
      </w:r>
      <w:bookmarkStart w:id="0" w:name="_GoBack"/>
      <w:bookmarkEnd w:id="0"/>
    </w:p>
    <w:p w:rsidR="00BB0DDA" w:rsidRPr="00BB0DDA" w:rsidRDefault="00BB0DDA" w:rsidP="00CD44E0"/>
    <w:p w:rsidR="00CD44E0" w:rsidRPr="00ED0FC2" w:rsidRDefault="00CD44E0" w:rsidP="00ED0FC2"/>
    <w:p w:rsidR="00ED0FC2" w:rsidRPr="00EE3B2F" w:rsidRDefault="00ED0FC2" w:rsidP="00EE3B2F"/>
    <w:p w:rsidR="00EE3B2F" w:rsidRDefault="00EE3B2F" w:rsidP="00A57782"/>
    <w:p w:rsidR="00540E63" w:rsidRPr="00A57782" w:rsidRDefault="00540E63" w:rsidP="00A57782"/>
    <w:p w:rsidR="00A57782" w:rsidRPr="009B731E" w:rsidRDefault="00A57782"/>
    <w:sectPr w:rsidR="00A57782" w:rsidRPr="009B731E" w:rsidSect="000533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535D"/>
    <w:multiLevelType w:val="hybridMultilevel"/>
    <w:tmpl w:val="6FA22802"/>
    <w:lvl w:ilvl="0" w:tplc="3722708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64"/>
    <w:rsid w:val="000533B6"/>
    <w:rsid w:val="00151DA8"/>
    <w:rsid w:val="002B67EC"/>
    <w:rsid w:val="002C0B68"/>
    <w:rsid w:val="003329AB"/>
    <w:rsid w:val="004122C7"/>
    <w:rsid w:val="00540E63"/>
    <w:rsid w:val="006A0E56"/>
    <w:rsid w:val="00737924"/>
    <w:rsid w:val="0076555D"/>
    <w:rsid w:val="007F512D"/>
    <w:rsid w:val="00912F24"/>
    <w:rsid w:val="00974065"/>
    <w:rsid w:val="00986E9E"/>
    <w:rsid w:val="009B731E"/>
    <w:rsid w:val="00A27864"/>
    <w:rsid w:val="00A57782"/>
    <w:rsid w:val="00A82644"/>
    <w:rsid w:val="00AC1F2B"/>
    <w:rsid w:val="00AD5E48"/>
    <w:rsid w:val="00B02108"/>
    <w:rsid w:val="00BB0DDA"/>
    <w:rsid w:val="00C04CF2"/>
    <w:rsid w:val="00C50510"/>
    <w:rsid w:val="00CD44E0"/>
    <w:rsid w:val="00EB7934"/>
    <w:rsid w:val="00ED0FC2"/>
    <w:rsid w:val="00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0AD5"/>
  <w15:chartTrackingRefBased/>
  <w15:docId w15:val="{2B7D487E-33DA-45CA-AAEC-5E7E4B7A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1E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AC1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19</cp:revision>
  <dcterms:created xsi:type="dcterms:W3CDTF">2017-11-13T06:31:00Z</dcterms:created>
  <dcterms:modified xsi:type="dcterms:W3CDTF">2017-11-13T08:28:00Z</dcterms:modified>
</cp:coreProperties>
</file>