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11C" w:rsidRDefault="0000211C" w:rsidP="0000211C">
      <w:pPr>
        <w:shd w:val="clear" w:color="auto" w:fill="FFFFFF"/>
        <w:spacing w:after="0"/>
        <w:ind w:left="1230" w:right="360" w:firstLine="186"/>
        <w:jc w:val="center"/>
        <w:textAlignment w:val="bottom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Олимпиада по русскому языку, 2 тур, 2016-17 учебный год</w:t>
      </w:r>
    </w:p>
    <w:p w:rsidR="0000211C" w:rsidRDefault="0000211C" w:rsidP="0000211C">
      <w:pPr>
        <w:shd w:val="clear" w:color="auto" w:fill="FFFFFF"/>
        <w:spacing w:after="0"/>
        <w:ind w:left="1230" w:right="360" w:firstLine="186"/>
        <w:jc w:val="center"/>
        <w:textAlignment w:val="bottom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0211C" w:rsidRDefault="0000211C" w:rsidP="0000211C">
      <w:pPr>
        <w:shd w:val="clear" w:color="auto" w:fill="FFFFFF"/>
        <w:spacing w:after="0"/>
        <w:ind w:left="1230" w:right="360" w:firstLine="186"/>
        <w:jc w:val="center"/>
        <w:textAlignment w:val="bottom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Выполнила: ученица 6</w:t>
      </w:r>
      <w:r w:rsidRPr="005328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класса МОБУ СОШ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с. Октябрьское МР</w:t>
      </w:r>
    </w:p>
    <w:p w:rsidR="0000211C" w:rsidRPr="00532894" w:rsidRDefault="0000211C" w:rsidP="0000211C">
      <w:pPr>
        <w:shd w:val="clear" w:color="auto" w:fill="FFFFFF"/>
        <w:spacing w:after="0"/>
        <w:ind w:left="1230" w:right="360" w:firstLine="186"/>
        <w:jc w:val="center"/>
        <w:textAlignment w:val="bottom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Стерлитамакский</w:t>
      </w:r>
      <w:r w:rsidRPr="005328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район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РБ Савилова Арина</w:t>
      </w:r>
    </w:p>
    <w:p w:rsidR="0000211C" w:rsidRDefault="0000211C" w:rsidP="0000211C">
      <w:pPr>
        <w:shd w:val="clear" w:color="auto" w:fill="FFFFFF"/>
        <w:spacing w:after="0"/>
        <w:ind w:left="1230" w:right="360" w:firstLine="186"/>
        <w:jc w:val="center"/>
        <w:textAlignment w:val="bottom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328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Учитель: учитель русского языка и литературы Попова Елена Ивановна</w:t>
      </w:r>
    </w:p>
    <w:p w:rsidR="0000211C" w:rsidRPr="0000211C" w:rsidRDefault="0000211C" w:rsidP="0000211C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00211C" w:rsidRPr="0000211C" w:rsidRDefault="0000211C" w:rsidP="0000211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00211C">
        <w:rPr>
          <w:rFonts w:ascii="Times New Roman" w:hAnsi="Times New Roman" w:cs="Times New Roman"/>
          <w:sz w:val="28"/>
          <w:szCs w:val="28"/>
        </w:rPr>
        <w:t>1)Все слышали, как скрипят тормоза за закрытым окном- неудачный порядок слов.</w:t>
      </w:r>
    </w:p>
    <w:p w:rsidR="0000211C" w:rsidRPr="0000211C" w:rsidRDefault="0000211C" w:rsidP="0000211C">
      <w:pPr>
        <w:rPr>
          <w:rFonts w:ascii="Times New Roman" w:hAnsi="Times New Roman" w:cs="Times New Roman"/>
          <w:sz w:val="28"/>
          <w:szCs w:val="28"/>
        </w:rPr>
      </w:pPr>
      <w:r w:rsidRPr="0000211C">
        <w:rPr>
          <w:rFonts w:ascii="Times New Roman" w:hAnsi="Times New Roman" w:cs="Times New Roman"/>
          <w:sz w:val="28"/>
          <w:szCs w:val="28"/>
        </w:rPr>
        <w:t xml:space="preserve">Даже при закрытом окне все слышали скрип тормозов. 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sz w:val="28"/>
          <w:szCs w:val="28"/>
        </w:rPr>
        <w:t>2)</w:t>
      </w: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Жаль, жаль, но наши футболисты сегодня ушли с поля без голов- нарушение лексической сочетаемости, искажение смысла предложения.</w:t>
      </w:r>
    </w:p>
    <w:p w:rsidR="0000211C" w:rsidRPr="0000211C" w:rsidRDefault="0000211C" w:rsidP="0000211C">
      <w:pPr>
        <w:rPr>
          <w:rFonts w:ascii="Times New Roman" w:hAnsi="Times New Roman" w:cs="Times New Roman"/>
          <w:sz w:val="28"/>
          <w:szCs w:val="28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Жаль, жаль, но наши футболисты сегодня проиграли всухую.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sz w:val="28"/>
          <w:szCs w:val="28"/>
        </w:rPr>
        <w:t>3)</w:t>
      </w: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Солдаты охраняют границу, как зеницу ока- неверное использование фразеологического оборота.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Солдаты гордо, доблестно и смело охраняют границу.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4) Люди вышли на поля, в сады, а у озера сегодня ни души- неверный порядок частей сложного предложения.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озера сегодня ни души: люди вышли на поля, в сады.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5) Конкурс взрослых исполнителей частушек и загадок привлек много поклонников этих жанров- неудачный порядок слов.</w:t>
      </w:r>
    </w:p>
    <w:p w:rsidR="0000211C" w:rsidRPr="0000211C" w:rsidRDefault="0000211C" w:rsidP="0000211C">
      <w:pPr>
        <w:rPr>
          <w:rFonts w:ascii="Times New Roman" w:hAnsi="Times New Roman" w:cs="Times New Roman"/>
          <w:sz w:val="28"/>
          <w:szCs w:val="28"/>
        </w:rPr>
      </w:pPr>
      <w:r w:rsidRPr="000021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Участники и зрители конкурса взрослых исполнителей частушек и загадок- ярые поклонники данных жанров. </w:t>
      </w:r>
    </w:p>
    <w:p w:rsidR="0000211C" w:rsidRPr="0000211C" w:rsidRDefault="0000211C" w:rsidP="0000211C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Софья - Мудрость</w:t>
      </w:r>
      <w:r w:rsidRPr="0000211C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Константин - постоянный</w:t>
      </w:r>
      <w:r w:rsidRPr="0000211C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Евгений - Благородный</w:t>
      </w:r>
      <w:r w:rsidRPr="0000211C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Павел - маленький.</w:t>
      </w:r>
    </w:p>
    <w:p w:rsidR="0000211C" w:rsidRPr="0000211C" w:rsidRDefault="0000211C" w:rsidP="0000211C">
      <w:pPr>
        <w:numPr>
          <w:ilvl w:val="0"/>
          <w:numId w:val="1"/>
        </w:numPr>
        <w:spacing w:after="60" w:line="270" w:lineRule="atLeast"/>
        <w:ind w:righ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>Вечер. Закат декабря.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 ёлкой на рынок отправился я.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 свежей, душистой, красивой и пышной…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 рынке об этом лишь только и слышно.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9A79AF">
        <w:rPr>
          <w:rFonts w:ascii="Times New Roman" w:eastAsia="Times New Roman" w:hAnsi="Times New Roman" w:cs="Times New Roman"/>
          <w:color w:val="C00000"/>
          <w:sz w:val="28"/>
          <w:szCs w:val="28"/>
        </w:rPr>
        <w:t>Тьма-тьмущая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было народу у ёлок.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Хватило бы мне хоть десяток иголок!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9A79AF">
        <w:rPr>
          <w:rFonts w:ascii="Times New Roman" w:eastAsia="Times New Roman" w:hAnsi="Times New Roman" w:cs="Times New Roman"/>
          <w:color w:val="C00000"/>
          <w:sz w:val="28"/>
          <w:szCs w:val="28"/>
        </w:rPr>
        <w:t>Глаза на лоб лезут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призрачных цен.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дом свой украсить хочется всем.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Сквозь гул неустанный пробрался к прилавку.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делаю я уже хитрую ставку: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Помочь продавцу в утомительном деле,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Себе прихват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 веточку ели.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9A79AF">
        <w:rPr>
          <w:rFonts w:ascii="Times New Roman" w:eastAsia="Times New Roman" w:hAnsi="Times New Roman" w:cs="Times New Roman"/>
          <w:color w:val="C00000"/>
          <w:sz w:val="28"/>
          <w:szCs w:val="28"/>
        </w:rPr>
        <w:lastRenderedPageBreak/>
        <w:t>Где наша не пропадала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набрался я сил.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ниже я цену за ёлку просил.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Ну всё, </w:t>
      </w:r>
      <w:r w:rsidRPr="009A79AF">
        <w:rPr>
          <w:rFonts w:ascii="Times New Roman" w:eastAsia="Times New Roman" w:hAnsi="Times New Roman" w:cs="Times New Roman"/>
          <w:color w:val="C00000"/>
          <w:sz w:val="28"/>
          <w:szCs w:val="28"/>
        </w:rPr>
        <w:t>дело в шляпе.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Торговля пошла.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Одна ёлка, десять и третья сосна.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Как бурно и живо летели купюры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стройных деревьев златые фигуры.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 рынке почти не осталось народа,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тихо, и пусто. Усталость, свобода…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вдруг замечаю, что в гул без умолка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продал свою красавицу-ёлку…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 будем тужить, ведь в чьей-то квартире 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Поселится ёлочка- лучшая в мире.</w:t>
      </w:r>
    </w:p>
    <w:p w:rsidR="0000211C" w:rsidRPr="0000211C" w:rsidRDefault="0000211C" w:rsidP="0000211C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00211C" w:rsidRPr="0000211C" w:rsidRDefault="0000211C" w:rsidP="0000211C">
      <w:pPr>
        <w:ind w:left="360"/>
        <w:rPr>
          <w:rFonts w:ascii="Times New Roman" w:hAnsi="Times New Roman" w:cs="Times New Roman"/>
          <w:color w:val="373737"/>
          <w:sz w:val="28"/>
          <w:szCs w:val="28"/>
          <w:shd w:val="clear" w:color="auto" w:fill="FFFFFF"/>
        </w:rPr>
      </w:pP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4. </w:t>
      </w:r>
      <w:r w:rsidRPr="0000211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Гугол </w:t>
      </w:r>
      <w:r w:rsidRPr="000021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 и</w:t>
      </w:r>
      <w:r w:rsidRPr="0000211C">
        <w:rPr>
          <w:rFonts w:ascii="Times New Roman" w:hAnsi="Times New Roman" w:cs="Times New Roman"/>
          <w:color w:val="373737"/>
          <w:sz w:val="28"/>
          <w:szCs w:val="28"/>
          <w:shd w:val="clear" w:color="auto" w:fill="FFFFFF"/>
        </w:rPr>
        <w:t>значально систему планировалось назвать Гугол (Googol) (Ударение на второй слог). Это число означает единицу со ста нулями. Этим основатели компании Сергей Брин и Ларри Пейдж хотели показать количество информации, которое сможет обрабатывать их система. После система стала называться Гугл (</w:t>
      </w:r>
      <w:r w:rsidRPr="0000211C">
        <w:rPr>
          <w:rFonts w:ascii="Times New Roman" w:hAnsi="Times New Roman" w:cs="Times New Roman"/>
          <w:color w:val="373737"/>
          <w:sz w:val="28"/>
          <w:szCs w:val="28"/>
          <w:shd w:val="clear" w:color="auto" w:fill="FFFFFF"/>
          <w:lang w:val="en-US"/>
        </w:rPr>
        <w:t>Googl</w:t>
      </w:r>
      <w:r w:rsidRPr="0000211C">
        <w:rPr>
          <w:rFonts w:ascii="Times New Roman" w:hAnsi="Times New Roman" w:cs="Times New Roman"/>
          <w:color w:val="373737"/>
          <w:sz w:val="28"/>
          <w:szCs w:val="28"/>
          <w:shd w:val="clear" w:color="auto" w:fill="FFFFFF"/>
        </w:rPr>
        <w:t xml:space="preserve">) </w:t>
      </w:r>
    </w:p>
    <w:p w:rsidR="0000211C" w:rsidRPr="0000211C" w:rsidRDefault="0000211C" w:rsidP="0000211C">
      <w:pPr>
        <w:pStyle w:val="a4"/>
        <w:shd w:val="clear" w:color="auto" w:fill="FFFFFF"/>
        <w:spacing w:before="0" w:beforeAutospacing="0" w:after="300" w:afterAutospacing="0"/>
        <w:rPr>
          <w:color w:val="373737"/>
          <w:sz w:val="28"/>
          <w:szCs w:val="28"/>
        </w:rPr>
      </w:pPr>
      <w:r w:rsidRPr="0000211C">
        <w:rPr>
          <w:b/>
          <w:color w:val="333333"/>
          <w:sz w:val="28"/>
          <w:szCs w:val="28"/>
          <w:shd w:val="clear" w:color="auto" w:fill="FFFFFF"/>
        </w:rPr>
        <w:t>Блог</w:t>
      </w:r>
      <w:r w:rsidRPr="0000211C">
        <w:rPr>
          <w:color w:val="333333"/>
          <w:sz w:val="28"/>
          <w:szCs w:val="28"/>
          <w:shd w:val="clear" w:color="auto" w:fill="FFFFFF"/>
        </w:rPr>
        <w:t xml:space="preserve"> -</w:t>
      </w:r>
      <w:r w:rsidRPr="0000211C">
        <w:rPr>
          <w:sz w:val="28"/>
          <w:szCs w:val="28"/>
        </w:rPr>
        <w:t xml:space="preserve"> </w:t>
      </w:r>
      <w:r w:rsidRPr="0000211C">
        <w:rPr>
          <w:color w:val="373737"/>
          <w:sz w:val="28"/>
          <w:szCs w:val="28"/>
        </w:rPr>
        <w:t>Также как и Бит, слово блог было образовано из двух, а именно Web Log, что можно перевести как веб-журнал, но в основном прижился термин «Интернет-дневник».</w:t>
      </w:r>
    </w:p>
    <w:p w:rsidR="0000211C" w:rsidRPr="0000211C" w:rsidRDefault="0000211C" w:rsidP="0000211C">
      <w:pPr>
        <w:pStyle w:val="a4"/>
        <w:shd w:val="clear" w:color="auto" w:fill="FFFFFF"/>
        <w:spacing w:before="0" w:beforeAutospacing="0" w:after="300" w:afterAutospacing="0"/>
        <w:rPr>
          <w:color w:val="373737"/>
          <w:sz w:val="28"/>
          <w:szCs w:val="28"/>
        </w:rPr>
      </w:pPr>
      <w:r w:rsidRPr="0000211C">
        <w:rPr>
          <w:color w:val="373737"/>
          <w:sz w:val="28"/>
          <w:szCs w:val="28"/>
        </w:rPr>
        <w:t>Конечно сегодня определение блога уже претерпело некоторые изменения, но суть все равно остается та же.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b/>
          <w:color w:val="373737"/>
          <w:sz w:val="28"/>
          <w:szCs w:val="28"/>
        </w:rPr>
        <w:t>Спам</w:t>
      </w:r>
      <w:r w:rsidRPr="0000211C">
        <w:rPr>
          <w:color w:val="373737"/>
          <w:sz w:val="28"/>
          <w:szCs w:val="28"/>
        </w:rPr>
        <w:t xml:space="preserve"> - </w:t>
      </w:r>
      <w:r w:rsidRPr="0000211C">
        <w:rPr>
          <w:color w:val="000000"/>
          <w:sz w:val="28"/>
          <w:szCs w:val="28"/>
        </w:rPr>
        <w:t>Что это такое: нежелательное количество нежелательной почты.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t>Происхождение термина: За него можно поблагодарить ребят из английского шоу "Монти Пайтон". В старом комедийном скетче показывали обед со СПАМом (дешевые мясные консервы) в каждом блюде.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t>Вскоре герои скетча распевали и скандировали слово "спам" по несколько раз. Термин прижился в интернет-чатах и его стали ассоциировать с раздражающими, повторяющимися нежелательными вещами.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b/>
          <w:sz w:val="28"/>
          <w:szCs w:val="28"/>
        </w:rPr>
        <w:t>Мем</w:t>
      </w:r>
      <w:r w:rsidRPr="0000211C">
        <w:rPr>
          <w:b/>
          <w:color w:val="FF0000"/>
          <w:sz w:val="28"/>
          <w:szCs w:val="28"/>
        </w:rPr>
        <w:t xml:space="preserve"> </w:t>
      </w:r>
      <w:r w:rsidRPr="0000211C">
        <w:rPr>
          <w:color w:val="373737"/>
          <w:sz w:val="28"/>
          <w:szCs w:val="28"/>
        </w:rPr>
        <w:t xml:space="preserve">- </w:t>
      </w:r>
      <w:r w:rsidRPr="0000211C">
        <w:rPr>
          <w:color w:val="000000"/>
          <w:sz w:val="28"/>
          <w:szCs w:val="28"/>
        </w:rPr>
        <w:t>Что это такое: идея или действие, которые распространяются как вирус в Интернете.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t>Происхождение термина: В книге 1976 года "Эгоистичный ген" ученый Ричард Докинз написал, что он хотел найти слово для акта культурного подражания.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t>Он остановился на греческом слове "mimeme", что означает "имитируемая, подражаемая вещь", но сократил его до "мем".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t>Слово также напоминало французское слово "мем", что означает "то же самое." Термин был украден и популяризирован в Интернете, против чего Докинз не возражает.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color w:val="000000"/>
          <w:sz w:val="28"/>
          <w:szCs w:val="28"/>
        </w:rPr>
        <w:lastRenderedPageBreak/>
        <w:t>5. Треуголка –</w:t>
      </w:r>
      <w:r w:rsidRPr="0000211C">
        <w:rPr>
          <w:color w:val="FF0000"/>
          <w:sz w:val="28"/>
          <w:szCs w:val="28"/>
        </w:rPr>
        <w:t xml:space="preserve"> тр</w:t>
      </w:r>
      <w:r w:rsidRPr="0000211C">
        <w:rPr>
          <w:color w:val="000000"/>
          <w:sz w:val="28"/>
          <w:szCs w:val="28"/>
        </w:rPr>
        <w:t xml:space="preserve"> – корень, </w:t>
      </w:r>
      <w:r w:rsidRPr="0000211C">
        <w:rPr>
          <w:color w:val="FF0000"/>
          <w:sz w:val="28"/>
          <w:szCs w:val="28"/>
        </w:rPr>
        <w:t>е</w:t>
      </w:r>
      <w:r w:rsidRPr="0000211C">
        <w:rPr>
          <w:color w:val="000000"/>
          <w:sz w:val="28"/>
          <w:szCs w:val="28"/>
        </w:rPr>
        <w:t xml:space="preserve"> – интерфикс.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333333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Треклятый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приставка (</w:t>
      </w:r>
      <w:r w:rsidRPr="0000211C">
        <w:rPr>
          <w:color w:val="333333"/>
          <w:sz w:val="28"/>
          <w:szCs w:val="28"/>
          <w:shd w:val="clear" w:color="auto" w:fill="FFFFFF"/>
        </w:rPr>
        <w:t>префикс).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FF0000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Требование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 xml:space="preserve">тре 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составная часть корня: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треб.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000000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Треножник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корень, </w:t>
      </w:r>
      <w:r w:rsidRPr="0000211C">
        <w:rPr>
          <w:iCs/>
          <w:color w:val="FF0000"/>
          <w:sz w:val="28"/>
          <w:szCs w:val="28"/>
          <w:shd w:val="clear" w:color="auto" w:fill="FFFFFF"/>
        </w:rPr>
        <w:t>е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интерфикс.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333333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Треволнение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приставка (</w:t>
      </w:r>
      <w:r w:rsidRPr="0000211C">
        <w:rPr>
          <w:color w:val="333333"/>
          <w:sz w:val="28"/>
          <w:szCs w:val="28"/>
          <w:shd w:val="clear" w:color="auto" w:fill="FFFFFF"/>
        </w:rPr>
        <w:t>префикс).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333333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Трезвон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приставка (</w:t>
      </w:r>
      <w:r w:rsidRPr="0000211C">
        <w:rPr>
          <w:color w:val="333333"/>
          <w:sz w:val="28"/>
          <w:szCs w:val="28"/>
          <w:shd w:val="clear" w:color="auto" w:fill="FFFFFF"/>
        </w:rPr>
        <w:t>префикс).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000000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Трезубец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корень, </w:t>
      </w:r>
      <w:r w:rsidRPr="0000211C">
        <w:rPr>
          <w:iCs/>
          <w:color w:val="FF0000"/>
          <w:sz w:val="28"/>
          <w:szCs w:val="28"/>
          <w:shd w:val="clear" w:color="auto" w:fill="FFFFFF"/>
        </w:rPr>
        <w:t>е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 – интерфикс.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FF0000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Тревога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 xml:space="preserve">тре 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составная часть корня: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тревог.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color w:val="000000"/>
          <w:sz w:val="28"/>
          <w:szCs w:val="28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Треглавый </w:t>
      </w:r>
      <w:r w:rsidRPr="0000211C">
        <w:rPr>
          <w:color w:val="000000"/>
          <w:sz w:val="28"/>
          <w:szCs w:val="28"/>
        </w:rPr>
        <w:t>–</w:t>
      </w:r>
      <w:r w:rsidRPr="0000211C">
        <w:rPr>
          <w:color w:val="FF0000"/>
          <w:sz w:val="28"/>
          <w:szCs w:val="28"/>
        </w:rPr>
        <w:t xml:space="preserve"> тр</w:t>
      </w:r>
      <w:r w:rsidRPr="0000211C">
        <w:rPr>
          <w:color w:val="000000"/>
          <w:sz w:val="28"/>
          <w:szCs w:val="28"/>
        </w:rPr>
        <w:t xml:space="preserve"> – корень, </w:t>
      </w:r>
      <w:r w:rsidRPr="0000211C">
        <w:rPr>
          <w:color w:val="FF0000"/>
          <w:sz w:val="28"/>
          <w:szCs w:val="28"/>
        </w:rPr>
        <w:t>е</w:t>
      </w:r>
      <w:r w:rsidRPr="0000211C">
        <w:rPr>
          <w:color w:val="000000"/>
          <w:sz w:val="28"/>
          <w:szCs w:val="28"/>
        </w:rPr>
        <w:t xml:space="preserve"> – интерфикс.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FF0000"/>
          <w:sz w:val="28"/>
          <w:szCs w:val="28"/>
          <w:shd w:val="clear" w:color="auto" w:fill="FFFFFF"/>
        </w:rPr>
      </w:pP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Тренинг – </w:t>
      </w:r>
      <w:r w:rsidRPr="0000211C">
        <w:rPr>
          <w:iCs/>
          <w:color w:val="FF0000"/>
          <w:sz w:val="28"/>
          <w:szCs w:val="28"/>
          <w:shd w:val="clear" w:color="auto" w:fill="FFFFFF"/>
        </w:rPr>
        <w:t xml:space="preserve">тре </w:t>
      </w:r>
      <w:r w:rsidRPr="0000211C">
        <w:rPr>
          <w:iCs/>
          <w:color w:val="000000"/>
          <w:sz w:val="28"/>
          <w:szCs w:val="28"/>
          <w:shd w:val="clear" w:color="auto" w:fill="FFFFFF"/>
        </w:rPr>
        <w:t xml:space="preserve">составная часть корня: </w:t>
      </w:r>
      <w:r w:rsidRPr="0000211C">
        <w:rPr>
          <w:iCs/>
          <w:color w:val="FF0000"/>
          <w:sz w:val="28"/>
          <w:szCs w:val="28"/>
          <w:shd w:val="clear" w:color="auto" w:fill="FFFFFF"/>
        </w:rPr>
        <w:t>трен.</w:t>
      </w:r>
    </w:p>
    <w:p w:rsidR="0000211C" w:rsidRPr="0000211C" w:rsidRDefault="0000211C" w:rsidP="0000211C">
      <w:pPr>
        <w:shd w:val="clear" w:color="auto" w:fill="FFFFFF"/>
        <w:spacing w:after="0" w:line="270" w:lineRule="atLeast"/>
        <w:ind w:right="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0211C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6.</w:t>
      </w:r>
      <w:r w:rsidRPr="0000211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Грабитель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Сущ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- убийца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Сущ(подлежащее)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просил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пощадить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Гл(составное 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простить 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 (сказуемое),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помиловать 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Гл(сказуемое),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падал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(сказуемое),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кричал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(сказуемое),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молился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(сказуемое),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 сознался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(сказуемое),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хотел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</w:t>
      </w:r>
      <w:r w:rsidRPr="0000211C">
        <w:rPr>
          <w:rFonts w:ascii="Times New Roman" w:eastAsia="Times New Roman" w:hAnsi="Times New Roman" w:cs="Times New Roman"/>
          <w:color w:val="C00000"/>
          <w:sz w:val="28"/>
          <w:szCs w:val="28"/>
        </w:rPr>
        <w:t>жить</w:t>
      </w:r>
      <w:r w:rsidRPr="000021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 (составное сказуемое).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color w:val="FF0000"/>
          <w:sz w:val="28"/>
          <w:szCs w:val="28"/>
          <w:shd w:val="clear" w:color="auto" w:fill="FFFFFF"/>
        </w:rPr>
      </w:pP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sz w:val="28"/>
          <w:szCs w:val="28"/>
          <w:shd w:val="clear" w:color="auto" w:fill="FFFFFF"/>
        </w:rPr>
      </w:pPr>
      <w:r w:rsidRPr="0000211C">
        <w:rPr>
          <w:iCs/>
          <w:sz w:val="28"/>
          <w:szCs w:val="28"/>
          <w:shd w:val="clear" w:color="auto" w:fill="FFFFFF"/>
        </w:rPr>
        <w:t xml:space="preserve">7. В 907 год пошел Олег на греков… На конях и на кораблях. 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sz w:val="28"/>
          <w:szCs w:val="28"/>
          <w:shd w:val="clear" w:color="auto" w:fill="FFFFFF"/>
        </w:rPr>
      </w:pPr>
      <w:r w:rsidRPr="0000211C">
        <w:rPr>
          <w:iCs/>
          <w:sz w:val="28"/>
          <w:szCs w:val="28"/>
          <w:shd w:val="clear" w:color="auto" w:fill="FFFFFF"/>
        </w:rPr>
        <w:t xml:space="preserve">       Пришёл Олег к Царьграду. Греки замкнули Суд, а город закрыли </w:t>
      </w:r>
    </w:p>
    <w:p w:rsidR="0000211C" w:rsidRPr="0000211C" w:rsidRDefault="0000211C" w:rsidP="0000211C">
      <w:pPr>
        <w:pStyle w:val="a4"/>
        <w:spacing w:before="0" w:beforeAutospacing="0" w:after="150" w:afterAutospacing="0"/>
        <w:rPr>
          <w:iCs/>
          <w:sz w:val="28"/>
          <w:szCs w:val="28"/>
          <w:shd w:val="clear" w:color="auto" w:fill="FFFFFF"/>
        </w:rPr>
      </w:pPr>
      <w:r w:rsidRPr="0000211C">
        <w:rPr>
          <w:iCs/>
          <w:sz w:val="28"/>
          <w:szCs w:val="28"/>
          <w:shd w:val="clear" w:color="auto" w:fill="FFFFFF"/>
        </w:rPr>
        <w:t xml:space="preserve">       Вышел Олег на берег и начал воевать</w:t>
      </w:r>
    </w:p>
    <w:p w:rsidR="0000211C" w:rsidRPr="00AA74B7" w:rsidRDefault="0000211C" w:rsidP="0000211C">
      <w:pPr>
        <w:pStyle w:val="a4"/>
        <w:spacing w:before="0" w:beforeAutospacing="0" w:after="150" w:afterAutospacing="0"/>
        <w:rPr>
          <w:sz w:val="36"/>
          <w:szCs w:val="36"/>
        </w:rPr>
      </w:pPr>
      <w:r w:rsidRPr="0000211C">
        <w:rPr>
          <w:iCs/>
          <w:sz w:val="28"/>
          <w:szCs w:val="28"/>
          <w:shd w:val="clear" w:color="auto" w:fill="FFFFFF"/>
        </w:rPr>
        <w:t xml:space="preserve">       </w:t>
      </w:r>
      <w:r>
        <w:rPr>
          <w:iCs/>
          <w:sz w:val="28"/>
          <w:szCs w:val="28"/>
          <w:shd w:val="clear" w:color="auto" w:fill="FFFFFF"/>
        </w:rPr>
        <w:t>Сказал Олег своим вои</w:t>
      </w:r>
      <w:r w:rsidRPr="0000211C">
        <w:rPr>
          <w:iCs/>
          <w:sz w:val="28"/>
          <w:szCs w:val="28"/>
          <w:shd w:val="clear" w:color="auto" w:fill="FFFFFF"/>
        </w:rPr>
        <w:t xml:space="preserve">нам сделать колёса и поставить на корабли. </w:t>
      </w:r>
    </w:p>
    <w:p w:rsidR="0000211C" w:rsidRPr="004337E0" w:rsidRDefault="0000211C" w:rsidP="0000211C">
      <w:pPr>
        <w:pStyle w:val="a4"/>
        <w:spacing w:before="0" w:beforeAutospacing="0" w:after="150" w:afterAutospacing="0"/>
        <w:rPr>
          <w:color w:val="000000"/>
          <w:sz w:val="36"/>
          <w:szCs w:val="36"/>
        </w:rPr>
      </w:pPr>
    </w:p>
    <w:p w:rsidR="0000211C" w:rsidRPr="004337E0" w:rsidRDefault="0000211C" w:rsidP="0000211C">
      <w:pPr>
        <w:pStyle w:val="a4"/>
        <w:spacing w:before="0" w:beforeAutospacing="0" w:after="150" w:afterAutospacing="0"/>
        <w:rPr>
          <w:color w:val="000000"/>
          <w:sz w:val="36"/>
          <w:szCs w:val="36"/>
        </w:rPr>
      </w:pPr>
    </w:p>
    <w:p w:rsidR="0000211C" w:rsidRPr="004337E0" w:rsidRDefault="0000211C" w:rsidP="0000211C">
      <w:pPr>
        <w:pStyle w:val="a4"/>
        <w:spacing w:before="0" w:beforeAutospacing="0" w:after="150" w:afterAutospacing="0"/>
        <w:rPr>
          <w:color w:val="000000"/>
          <w:sz w:val="36"/>
          <w:szCs w:val="36"/>
        </w:rPr>
      </w:pPr>
    </w:p>
    <w:p w:rsidR="0000211C" w:rsidRPr="004337E0" w:rsidRDefault="0000211C" w:rsidP="0000211C">
      <w:pPr>
        <w:pStyle w:val="a4"/>
        <w:shd w:val="clear" w:color="auto" w:fill="FFFFFF"/>
        <w:spacing w:before="0" w:beforeAutospacing="0" w:after="300" w:afterAutospacing="0"/>
        <w:rPr>
          <w:color w:val="373737"/>
          <w:sz w:val="36"/>
          <w:szCs w:val="36"/>
        </w:rPr>
      </w:pPr>
    </w:p>
    <w:p w:rsidR="0000211C" w:rsidRPr="004337E0" w:rsidRDefault="0000211C" w:rsidP="0000211C">
      <w:pPr>
        <w:ind w:left="360"/>
        <w:rPr>
          <w:rFonts w:ascii="Times New Roman" w:hAnsi="Times New Roman" w:cs="Times New Roman"/>
          <w:sz w:val="36"/>
          <w:szCs w:val="36"/>
        </w:rPr>
      </w:pPr>
    </w:p>
    <w:p w:rsidR="00764B0D" w:rsidRDefault="00764B0D"/>
    <w:sectPr w:rsidR="00764B0D" w:rsidSect="000021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4189D"/>
    <w:multiLevelType w:val="hybridMultilevel"/>
    <w:tmpl w:val="0040D75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9F0A40"/>
    <w:multiLevelType w:val="multilevel"/>
    <w:tmpl w:val="EA905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00211C"/>
    <w:rsid w:val="0000211C"/>
    <w:rsid w:val="00764B0D"/>
    <w:rsid w:val="009A7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B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11C"/>
    <w:pPr>
      <w:ind w:left="720"/>
      <w:contextualSpacing/>
    </w:pPr>
    <w:rPr>
      <w:rFonts w:eastAsiaTheme="minorHAnsi"/>
      <w:lang w:eastAsia="en-US"/>
    </w:rPr>
  </w:style>
  <w:style w:type="paragraph" w:styleId="a4">
    <w:name w:val="Normal (Web)"/>
    <w:basedOn w:val="a"/>
    <w:uiPriority w:val="99"/>
    <w:unhideWhenUsed/>
    <w:rsid w:val="00002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667</Words>
  <Characters>3804</Characters>
  <Application>Microsoft Office Word</Application>
  <DocSecurity>0</DocSecurity>
  <Lines>31</Lines>
  <Paragraphs>8</Paragraphs>
  <ScaleCrop>false</ScaleCrop>
  <Company>Microsoft</Company>
  <LinksUpToDate>false</LinksUpToDate>
  <CharactersWithSpaces>4463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3</cp:revision>
  <dcterms:created xsi:type="dcterms:W3CDTF">2017-01-17T12:53:00Z</dcterms:created>
  <dcterms:modified xsi:type="dcterms:W3CDTF">2017-01-17T13:07:00Z</dcterms:modified>
</cp:coreProperties>
</file>