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1) Ответ:10 дней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Ответ:784213526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Ответ: x=75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4)57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Ответ: 21т=7м, 4т=7м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Ответ:4 попытки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7)Ответ:90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8) Ответ:14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16/19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15/19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9)Ответ: Нет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10)Ответ: передняя часть календа частично открыта, а задняя закрыта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